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DC" w:rsidRDefault="006A67DC" w:rsidP="006A67DC">
      <w:pPr>
        <w:pStyle w:val="Default"/>
        <w:spacing w:beforeLines="50" w:before="180" w:afterLines="50" w:after="180" w:line="400" w:lineRule="exact"/>
        <w:ind w:rightChars="-525" w:right="-1050"/>
      </w:pPr>
      <w:r>
        <w:rPr>
          <w:rFonts w:hAnsi="新細明體" w:hint="eastAsia"/>
        </w:rPr>
        <w:t xml:space="preserve">           仰德高中11</w:t>
      </w:r>
      <w:r>
        <w:rPr>
          <w:rFonts w:hint="eastAsia"/>
        </w:rPr>
        <w:t>2年度第</w:t>
      </w:r>
      <w:r w:rsidR="002B02F2">
        <w:rPr>
          <w:rFonts w:hAnsi="新細明體" w:hint="eastAsia"/>
        </w:rPr>
        <w:t>二學期二年級體育</w:t>
      </w:r>
      <w:r>
        <w:rPr>
          <w:rFonts w:hAnsi="新細明體" w:hint="eastAsia"/>
        </w:rPr>
        <w:t>科教學計畫</w:t>
      </w:r>
    </w:p>
    <w:tbl>
      <w:tblPr>
        <w:tblStyle w:val="TableNormal"/>
        <w:tblW w:w="10409" w:type="dxa"/>
        <w:jc w:val="center"/>
        <w:tblInd w:w="0" w:type="dxa"/>
        <w:tblBorders>
          <w:top w:val="triple" w:sz="2" w:space="0" w:color="auto"/>
          <w:left w:val="triple" w:sz="2" w:space="0" w:color="auto"/>
          <w:bottom w:val="triple" w:sz="2" w:space="0" w:color="auto"/>
          <w:right w:val="triple" w:sz="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B02F2" w:rsidTr="00C1079C">
        <w:trPr>
          <w:trHeight w:val="20"/>
          <w:jc w:val="center"/>
        </w:trPr>
        <w:tc>
          <w:tcPr>
            <w:tcW w:w="2267" w:type="dxa"/>
            <w:gridSpan w:val="3"/>
            <w:tcBorders>
              <w:top w:val="triple" w:sz="2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both"/>
            </w:pPr>
            <w:r>
              <w:rPr>
                <w:rFonts w:ascii="新細明體" w:hAnsi="新細明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B02F2" w:rsidRPr="002269F1" w:rsidRDefault="002B02F2" w:rsidP="002B02F2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為培養學生訓練各項運動的基本能力</w:t>
            </w:r>
          </w:p>
        </w:tc>
      </w:tr>
      <w:tr w:rsidR="002B02F2" w:rsidTr="00C1079C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both"/>
            </w:pPr>
            <w:r>
              <w:rPr>
                <w:rFonts w:ascii="新細明體" w:hAnsi="新細明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B02F2" w:rsidRPr="002269F1" w:rsidRDefault="002B02F2" w:rsidP="002B02F2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實作、觀察、筆試評量</w:t>
            </w:r>
          </w:p>
        </w:tc>
      </w:tr>
      <w:tr w:rsidR="002B02F2" w:rsidTr="00C1079C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both"/>
            </w:pPr>
            <w:r>
              <w:rPr>
                <w:rFonts w:ascii="新細明體" w:hAnsi="新細明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B02F2" w:rsidRPr="002269F1" w:rsidRDefault="002B02F2" w:rsidP="002B02F2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學科20%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術科50%</w:t>
            </w:r>
            <w:r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上課精神態度30%</w:t>
            </w:r>
          </w:p>
        </w:tc>
      </w:tr>
      <w:tr w:rsidR="002B02F2" w:rsidTr="00C1079C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both"/>
            </w:pPr>
            <w:r>
              <w:rPr>
                <w:rFonts w:ascii="新細明體" w:hAnsi="新細明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B02F2" w:rsidRPr="002269F1" w:rsidRDefault="002B02F2" w:rsidP="002B02F2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養成愛運動主動運動的習慣，訓練團隊合作精神</w:t>
            </w:r>
          </w:p>
        </w:tc>
      </w:tr>
      <w:tr w:rsidR="002B02F2" w:rsidTr="006A67DC">
        <w:trPr>
          <w:trHeight w:val="20"/>
          <w:jc w:val="center"/>
        </w:trPr>
        <w:tc>
          <w:tcPr>
            <w:tcW w:w="10409" w:type="dxa"/>
            <w:gridSpan w:val="12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</w:pPr>
            <w:r>
              <w:rPr>
                <w:rFonts w:ascii="新細明體" w:hAnsi="新細明體"/>
              </w:rPr>
              <w:t>五、教學進度</w:t>
            </w:r>
          </w:p>
        </w:tc>
      </w:tr>
      <w:tr w:rsidR="002B02F2" w:rsidTr="006A67DC">
        <w:trPr>
          <w:trHeight w:val="405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</w:t>
            </w:r>
          </w:p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¼Ð·¢Åé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編定</w:t>
            </w:r>
          </w:p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Symbol" w:hAnsi="Symbol" w:hint="eastAsia"/>
              </w:rPr>
              <w:t>方建森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體育四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餐二忠、孝、仁，電二忠、孝</w:t>
            </w:r>
          </w:p>
        </w:tc>
      </w:tr>
      <w:tr w:rsidR="002B02F2" w:rsidTr="002B02F2">
        <w:trPr>
          <w:trHeight w:val="405"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出版社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欣悅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2B02F2" w:rsidRDefault="002B02F2" w:rsidP="002B02F2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B02F2" w:rsidTr="006A67DC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日期起訖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 學 內 容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  業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備   註</w:t>
            </w:r>
          </w:p>
        </w:tc>
      </w:tr>
      <w:tr w:rsidR="002B02F2" w:rsidTr="00F23311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羽球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2B02F2" w:rsidRDefault="002B02F2" w:rsidP="002B02F2">
            <w:pPr>
              <w:pStyle w:val="1"/>
              <w:spacing w:line="240" w:lineRule="exact"/>
              <w:rPr>
                <w:rFonts w:ascii="標楷體" w:eastAsia="標楷體" w:hAnsi="標楷體" w:cs="¼Ð·¢Åé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sz w:val="18"/>
                <w:szCs w:val="18"/>
              </w:rPr>
              <w:t>2/16開學、2/17補上班上課(2/15)</w:t>
            </w:r>
          </w:p>
        </w:tc>
      </w:tr>
      <w:tr w:rsidR="002B02F2" w:rsidTr="00F23311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體適能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</w:tcPr>
          <w:p w:rsidR="002B02F2" w:rsidRDefault="002B02F2" w:rsidP="002B02F2">
            <w:pPr>
              <w:pStyle w:val="1"/>
              <w:spacing w:line="240" w:lineRule="exact"/>
              <w:rPr>
                <w:rFonts w:ascii="標楷體" w:eastAsia="標楷體" w:hAnsi="標楷體" w:cs="¼Ð·¢Åé"/>
                <w:sz w:val="18"/>
                <w:szCs w:val="18"/>
              </w:rPr>
            </w:pPr>
          </w:p>
        </w:tc>
      </w:tr>
      <w:tr w:rsidR="002B02F2" w:rsidTr="00F23311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sz w:val="18"/>
                <w:szCs w:val="18"/>
              </w:rPr>
              <w:t>2/26羽球週、2/28放假、3/1國文月</w:t>
            </w:r>
          </w:p>
        </w:tc>
      </w:tr>
      <w:tr w:rsidR="002B02F2" w:rsidTr="00F23311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2B02F2" w:rsidTr="00F23311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2B02F2" w:rsidRDefault="002B02F2" w:rsidP="002B02F2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sz w:val="18"/>
                <w:szCs w:val="18"/>
              </w:rPr>
              <w:t>3/12-13高三模擬考</w:t>
            </w:r>
          </w:p>
        </w:tc>
      </w:tr>
      <w:tr w:rsidR="002B02F2" w:rsidTr="00F23311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田徑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2B02F2" w:rsidRDefault="002B02F2" w:rsidP="002B02F2">
            <w:pPr>
              <w:pStyle w:val="1"/>
              <w:spacing w:line="240" w:lineRule="exact"/>
              <w:rPr>
                <w:rFonts w:ascii="標楷體" w:eastAsia="標楷體" w:hAnsi="標楷體" w:cs="¼Ð·¢Åé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sz w:val="18"/>
                <w:szCs w:val="18"/>
              </w:rPr>
              <w:t>3/18生活週記抽查</w:t>
            </w:r>
          </w:p>
        </w:tc>
      </w:tr>
      <w:tr w:rsidR="002B02F2" w:rsidTr="00F23311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2B02F2" w:rsidRDefault="002B02F2" w:rsidP="002B02F2">
            <w:pPr>
              <w:pStyle w:val="1"/>
              <w:spacing w:line="240" w:lineRule="exact"/>
              <w:rPr>
                <w:rStyle w:val="16"/>
                <w:rFonts w:ascii="標楷體" w:hAnsi="標楷體"/>
                <w:b w:val="0"/>
                <w:kern w:val="2"/>
                <w:sz w:val="18"/>
                <w:szCs w:val="18"/>
              </w:rPr>
            </w:pPr>
            <w:r>
              <w:rPr>
                <w:rStyle w:val="16"/>
                <w:rFonts w:ascii="標楷體" w:eastAsia="標楷體" w:hAnsi="標楷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2B02F2" w:rsidTr="00F23311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sz w:val="24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B02F2" w:rsidRPr="004A4E9A" w:rsidRDefault="002B02F2" w:rsidP="002B02F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  <w:shd w:val="pct15" w:color="auto" w:fill="FFFFFF"/>
              </w:rPr>
              <w:t>排球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2B02F2" w:rsidRDefault="002B02F2" w:rsidP="002B02F2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4/4-5清明兒童節放假</w:t>
            </w:r>
          </w:p>
        </w:tc>
      </w:tr>
      <w:tr w:rsidR="002B02F2" w:rsidTr="00F23311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排球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4/12高三作業抽查、卡拉OK決賽、社團成果發表、4/13親職日</w:t>
            </w:r>
          </w:p>
        </w:tc>
      </w:tr>
      <w:tr w:rsidR="002B02F2" w:rsidTr="00F23311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樂樂棒球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2B02F2" w:rsidRDefault="002B02F2" w:rsidP="002B02F2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4/15親職日補假、4/17-19高三期末考、4/19高三祈福儀式、送舊活動、高三週記抽查</w:t>
            </w:r>
          </w:p>
        </w:tc>
      </w:tr>
      <w:tr w:rsidR="002B02F2" w:rsidTr="00F23311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115DDB" w:rsidRDefault="002B02F2" w:rsidP="002B02F2">
            <w:pPr>
              <w:jc w:val="center"/>
              <w:rPr>
                <w:rFonts w:ascii="標楷體" w:eastAsia="標楷體" w:hAnsi="標楷體" w:cs="標楷體"/>
                <w:b/>
                <w:i/>
                <w:szCs w:val="22"/>
              </w:rPr>
            </w:pPr>
            <w:r w:rsidRPr="00235F28">
              <w:rPr>
                <w:rFonts w:ascii="標楷體" w:eastAsia="標楷體" w:hAnsi="標楷體" w:cs="標楷體" w:hint="eastAsia"/>
                <w:b/>
                <w:i/>
                <w:sz w:val="22"/>
                <w:szCs w:val="22"/>
              </w:rPr>
              <w:t>機車駕駛應該會的事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2B02F2" w:rsidRDefault="002B02F2" w:rsidP="002B02F2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Style w:val="16"/>
                <w:rFonts w:ascii="標楷體" w:hAnsi="標楷體"/>
                <w:b w:val="0"/>
                <w:kern w:val="2"/>
                <w:sz w:val="18"/>
                <w:szCs w:val="18"/>
              </w:rPr>
            </w:pPr>
            <w:r>
              <w:rPr>
                <w:rStyle w:val="16"/>
                <w:rFonts w:ascii="標楷體" w:eastAsia="標楷體" w:hAnsi="標楷體" w:hint="eastAsia"/>
                <w:b w:val="0"/>
                <w:sz w:val="18"/>
                <w:szCs w:val="18"/>
              </w:rPr>
              <w:t>04/27-28四技二專統測</w:t>
            </w:r>
          </w:p>
        </w:tc>
      </w:tr>
      <w:tr w:rsidR="002B02F2" w:rsidTr="0035288E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sz w:val="24"/>
              </w:rPr>
            </w:pPr>
            <w:bookmarkStart w:id="0" w:name="_GoBack" w:colFirst="2" w:colLast="2"/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羽球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5/3公布高三補考名單</w:t>
            </w:r>
          </w:p>
        </w:tc>
      </w:tr>
      <w:bookmarkEnd w:id="0"/>
      <w:tr w:rsidR="002B02F2" w:rsidTr="0035288E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體適能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2B02F2" w:rsidRDefault="002B02F2" w:rsidP="002B02F2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5/9高三補考</w:t>
            </w:r>
          </w:p>
        </w:tc>
      </w:tr>
      <w:tr w:rsidR="002B02F2" w:rsidTr="0035288E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籃球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hideMark/>
          </w:tcPr>
          <w:p w:rsidR="002B02F2" w:rsidRDefault="002B02F2" w:rsidP="002B02F2">
            <w:pPr>
              <w:pStyle w:val="1"/>
              <w:spacing w:line="240" w:lineRule="exact"/>
              <w:rPr>
                <w:rFonts w:ascii="標楷體" w:eastAsia="標楷體" w:hAnsi="標楷體"/>
                <w:kern w:val="2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5/16高一、二作業抽查</w:t>
            </w:r>
          </w:p>
        </w:tc>
      </w:tr>
      <w:tr w:rsidR="002B02F2" w:rsidTr="0035288E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桌球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</w:tcPr>
          <w:p w:rsidR="002B02F2" w:rsidRDefault="002B02F2" w:rsidP="002B02F2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B02F2" w:rsidTr="0035288E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重訓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5/30畢典預演</w:t>
            </w:r>
          </w:p>
        </w:tc>
      </w:tr>
      <w:tr w:rsidR="002B02F2" w:rsidTr="0035288E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足球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6/3畢業典禮、6/4高一、二生活週記抽查</w:t>
            </w:r>
          </w:p>
        </w:tc>
      </w:tr>
      <w:tr w:rsidR="002B02F2" w:rsidTr="0035288E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02F2" w:rsidRPr="004A4E9A" w:rsidRDefault="002B02F2" w:rsidP="002B02F2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szCs w:val="22"/>
              </w:rPr>
              <w:t>田徑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</w:tcPr>
          <w:p w:rsidR="002B02F2" w:rsidRDefault="002B02F2" w:rsidP="002B02F2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B02F2" w:rsidTr="0035288E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B02F2" w:rsidRPr="00F203A7" w:rsidRDefault="002B02F2" w:rsidP="002B02F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Cs w:val="22"/>
                <w:shd w:val="pct15" w:color="auto" w:fill="FFFFFF"/>
              </w:rPr>
            </w:pPr>
            <w:r w:rsidRPr="00F203A7">
              <w:rPr>
                <w:rFonts w:ascii="標楷體" w:eastAsia="標楷體" w:hAnsi="標楷體" w:cs="標楷體" w:hint="eastAsia"/>
                <w:szCs w:val="22"/>
                <w:shd w:val="pct15" w:color="auto" w:fill="FFFFFF"/>
              </w:rPr>
              <w:t>期末考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2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6/18-6/20高一二期末考</w:t>
            </w:r>
          </w:p>
        </w:tc>
      </w:tr>
      <w:tr w:rsidR="002B02F2" w:rsidTr="0035288E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2" w:space="0" w:color="auto"/>
              <w:bottom w:val="triple" w:sz="2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  <w:hideMark/>
          </w:tcPr>
          <w:p w:rsidR="002B02F2" w:rsidRDefault="002B02F2" w:rsidP="002B02F2">
            <w:pPr>
              <w:pStyle w:val="1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B02F2" w:rsidRPr="00F203A7" w:rsidRDefault="002B02F2" w:rsidP="002B02F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szCs w:val="22"/>
                <w:shd w:val="pct15" w:color="auto" w:fill="FFFFFF"/>
              </w:rPr>
            </w:pPr>
            <w:r w:rsidRPr="00F203A7">
              <w:rPr>
                <w:rFonts w:ascii="標楷體" w:eastAsia="標楷體" w:hAnsi="標楷體" w:cs="標楷體" w:hint="eastAsia"/>
                <w:szCs w:val="22"/>
                <w:shd w:val="pct15" w:color="auto" w:fill="FFFFFF"/>
              </w:rPr>
              <w:t>術科補考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single" w:sz="4" w:space="0" w:color="auto"/>
            </w:tcBorders>
            <w:vAlign w:val="center"/>
          </w:tcPr>
          <w:p w:rsidR="002B02F2" w:rsidRDefault="002B02F2" w:rsidP="002B02F2">
            <w:pPr>
              <w:pStyle w:val="1"/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triple" w:sz="2" w:space="0" w:color="auto"/>
              <w:right w:val="triple" w:sz="2" w:space="0" w:color="auto"/>
            </w:tcBorders>
            <w:hideMark/>
          </w:tcPr>
          <w:p w:rsidR="002B02F2" w:rsidRDefault="002B02F2" w:rsidP="002B02F2">
            <w:pPr>
              <w:pStyle w:val="1"/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6/28休業式、法律常識大會考</w:t>
            </w:r>
          </w:p>
        </w:tc>
      </w:tr>
    </w:tbl>
    <w:p w:rsidR="004D370F" w:rsidRPr="006A67DC" w:rsidRDefault="006A67DC" w:rsidP="006A67DC">
      <w:pPr>
        <w:pStyle w:val="1"/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>
        <w:rPr>
          <w:rFonts w:ascii="標楷體" w:eastAsia="標楷體" w:hAnsi="標楷體" w:hint="eastAsia"/>
          <w:sz w:val="22"/>
          <w:szCs w:val="22"/>
        </w:rPr>
        <w:t>（所謂重大議題包含：</w:t>
      </w:r>
      <w:r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>
        <w:rPr>
          <w:rFonts w:ascii="標楷體" w:eastAsia="標楷體" w:hAnsi="標楷體" w:hint="eastAsia"/>
          <w:sz w:val="22"/>
          <w:szCs w:val="22"/>
        </w:rPr>
        <w:t>）</w:t>
      </w:r>
      <w:r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4D370F" w:rsidRPr="006A67DC" w:rsidSect="006A67DC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F2" w:rsidRDefault="002B02F2" w:rsidP="002B02F2">
      <w:r>
        <w:separator/>
      </w:r>
    </w:p>
  </w:endnote>
  <w:endnote w:type="continuationSeparator" w:id="0">
    <w:p w:rsidR="002B02F2" w:rsidRDefault="002B02F2" w:rsidP="002B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F2" w:rsidRDefault="002B02F2" w:rsidP="002B02F2">
      <w:r>
        <w:separator/>
      </w:r>
    </w:p>
  </w:footnote>
  <w:footnote w:type="continuationSeparator" w:id="0">
    <w:p w:rsidR="002B02F2" w:rsidRDefault="002B02F2" w:rsidP="002B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DC"/>
    <w:rsid w:val="002B02F2"/>
    <w:rsid w:val="004D370F"/>
    <w:rsid w:val="006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113FB"/>
  <w15:chartTrackingRefBased/>
  <w15:docId w15:val="{A44B72B5-65E1-4655-8A81-D18EB604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DC"/>
    <w:pPr>
      <w:widowControl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A67D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basedOn w:val="a"/>
    <w:rsid w:val="006A67DC"/>
    <w:pPr>
      <w:autoSpaceDE w:val="0"/>
      <w:autoSpaceDN w:val="0"/>
      <w:adjustRightInd w:val="0"/>
    </w:pPr>
    <w:rPr>
      <w:rFonts w:ascii="新細明體" w:eastAsia="新細明體" w:cs="新細明體"/>
      <w:color w:val="000000"/>
      <w:sz w:val="24"/>
      <w:szCs w:val="24"/>
    </w:rPr>
  </w:style>
  <w:style w:type="character" w:customStyle="1" w:styleId="16">
    <w:name w:val="16"/>
    <w:basedOn w:val="a0"/>
    <w:rsid w:val="006A67DC"/>
    <w:rPr>
      <w:rFonts w:ascii="Times New Roman" w:hAnsi="Times New Roman" w:cs="Times New Roman" w:hint="default"/>
      <w:b/>
      <w:bCs/>
    </w:rPr>
  </w:style>
  <w:style w:type="table" w:customStyle="1" w:styleId="TableNormal">
    <w:name w:val="Table Normal"/>
    <w:semiHidden/>
    <w:rsid w:val="006A67DC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2B02F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2B02F2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02F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2B02F2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ydvs</dc:creator>
  <cp:keywords/>
  <dc:description/>
  <cp:lastModifiedBy>ydvs</cp:lastModifiedBy>
  <cp:revision>2</cp:revision>
  <dcterms:created xsi:type="dcterms:W3CDTF">2024-02-20T06:50:00Z</dcterms:created>
  <dcterms:modified xsi:type="dcterms:W3CDTF">2024-02-20T06:50:00Z</dcterms:modified>
</cp:coreProperties>
</file>