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E4" w:rsidRDefault="00E328E4" w:rsidP="00E328E4">
      <w:pPr>
        <w:pStyle w:val="2"/>
        <w:spacing w:before="28" w:line="499" w:lineRule="exact"/>
        <w:ind w:right="-1"/>
        <w:rPr>
          <w:rFonts w:ascii="標楷體" w:eastAsia="標楷體" w:hAnsi="標楷體"/>
          <w:b w:val="0"/>
          <w:lang w:eastAsia="zh-TW"/>
        </w:rPr>
      </w:pPr>
      <w:r w:rsidRPr="00B30D5B">
        <w:rPr>
          <w:rFonts w:ascii="標楷體" w:eastAsia="標楷體" w:hAnsi="標楷體"/>
          <w:lang w:eastAsia="zh-TW"/>
        </w:rPr>
        <w:t>附件二</w:t>
      </w:r>
      <w:r>
        <w:rPr>
          <w:rFonts w:ascii="標楷體" w:eastAsia="標楷體" w:hAnsi="標楷體" w:hint="eastAsia"/>
          <w:lang w:eastAsia="zh-TW"/>
        </w:rPr>
        <w:t xml:space="preserve">   </w:t>
      </w:r>
      <w:r w:rsidRPr="00B30D5B">
        <w:rPr>
          <w:rFonts w:ascii="標楷體" w:eastAsia="標楷體" w:hAnsi="標楷體"/>
          <w:b w:val="0"/>
          <w:lang w:eastAsia="zh-TW"/>
        </w:rPr>
        <w:t xml:space="preserve">學校 SWOTS 分析(範本) </w:t>
      </w:r>
      <w:r w:rsidRPr="002A6540">
        <w:rPr>
          <w:rFonts w:ascii="微軟正黑體" w:eastAsia="微軟正黑體" w:hAnsi="微軟正黑體" w:hint="eastAsia"/>
          <w:b w:val="0"/>
          <w:color w:val="FF0000"/>
          <w:sz w:val="32"/>
          <w:szCs w:val="32"/>
          <w:lang w:eastAsia="zh-TW"/>
        </w:rPr>
        <w:t>（對應</w:t>
      </w:r>
      <w:r>
        <w:rPr>
          <w:rFonts w:ascii="微軟正黑體" w:eastAsia="微軟正黑體" w:hAnsi="微軟正黑體" w:hint="eastAsia"/>
          <w:b w:val="0"/>
          <w:color w:val="FF0000"/>
          <w:sz w:val="32"/>
          <w:szCs w:val="32"/>
          <w:lang w:eastAsia="zh-TW"/>
        </w:rPr>
        <w:t>本縣</w:t>
      </w:r>
      <w:r w:rsidRPr="002A6540">
        <w:rPr>
          <w:rFonts w:ascii="微軟正黑體" w:eastAsia="微軟正黑體" w:hAnsi="微軟正黑體" w:hint="eastAsia"/>
          <w:b w:val="0"/>
          <w:color w:val="FF0000"/>
          <w:sz w:val="32"/>
          <w:szCs w:val="32"/>
          <w:lang w:eastAsia="zh-TW"/>
        </w:rPr>
        <w:t>課程計畫備查平台1-</w:t>
      </w:r>
      <w:r>
        <w:rPr>
          <w:rFonts w:ascii="微軟正黑體" w:eastAsia="微軟正黑體" w:hAnsi="微軟正黑體" w:hint="eastAsia"/>
          <w:b w:val="0"/>
          <w:color w:val="FF0000"/>
          <w:sz w:val="32"/>
          <w:szCs w:val="32"/>
          <w:lang w:eastAsia="zh-TW"/>
        </w:rPr>
        <w:t>5</w:t>
      </w:r>
      <w:r w:rsidRPr="002A6540">
        <w:rPr>
          <w:rFonts w:ascii="微軟正黑體" w:eastAsia="微軟正黑體" w:hAnsi="微軟正黑體" w:hint="eastAsia"/>
          <w:b w:val="0"/>
          <w:color w:val="FF0000"/>
          <w:sz w:val="32"/>
          <w:szCs w:val="32"/>
          <w:lang w:eastAsia="zh-TW"/>
        </w:rPr>
        <w:t>）</w:t>
      </w:r>
    </w:p>
    <w:p w:rsidR="00E328E4" w:rsidRPr="008222D2" w:rsidRDefault="00E328E4" w:rsidP="00E328E4">
      <w:pPr>
        <w:rPr>
          <w:rFonts w:ascii="標楷體" w:eastAsia="標楷體" w:hAnsi="標楷體"/>
          <w:sz w:val="24"/>
          <w:szCs w:val="24"/>
          <w:lang w:eastAsia="zh-TW"/>
        </w:rPr>
      </w:pPr>
      <w:r w:rsidRPr="008222D2">
        <w:rPr>
          <w:rFonts w:ascii="標楷體" w:eastAsia="標楷體" w:hAnsi="標楷體"/>
          <w:sz w:val="24"/>
          <w:szCs w:val="24"/>
          <w:lang w:eastAsia="zh-TW"/>
        </w:rPr>
        <w:t>(依據學校現有之體例敘寫，惟需將特殊教育及特殊類型班級之相關內容納入各向度中分析)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74"/>
        <w:gridCol w:w="1474"/>
        <w:gridCol w:w="1588"/>
        <w:gridCol w:w="1701"/>
        <w:gridCol w:w="1701"/>
      </w:tblGrid>
      <w:tr w:rsidR="00E328E4" w:rsidRPr="00B30D5B" w:rsidTr="002E09BB">
        <w:trPr>
          <w:trHeight w:val="822"/>
        </w:trPr>
        <w:tc>
          <w:tcPr>
            <w:tcW w:w="1275" w:type="dxa"/>
            <w:vAlign w:val="center"/>
          </w:tcPr>
          <w:p w:rsidR="00E328E4" w:rsidRPr="00B30D5B" w:rsidRDefault="00E328E4" w:rsidP="002E09BB">
            <w:pPr>
              <w:pStyle w:val="TableParagraph"/>
              <w:spacing w:line="428" w:lineRule="exact"/>
              <w:ind w:left="1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分析向度</w:t>
            </w:r>
          </w:p>
        </w:tc>
        <w:tc>
          <w:tcPr>
            <w:tcW w:w="1474" w:type="dxa"/>
            <w:vAlign w:val="center"/>
          </w:tcPr>
          <w:p w:rsidR="00E328E4" w:rsidRPr="00B30D5B" w:rsidRDefault="00E328E4" w:rsidP="002E09BB">
            <w:pPr>
              <w:pStyle w:val="TableParagraph"/>
              <w:spacing w:line="428" w:lineRule="exact"/>
              <w:ind w:left="261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S﹙優勢</w:t>
            </w:r>
            <w:r w:rsidRPr="00B30D5B">
              <w:rPr>
                <w:rFonts w:ascii="標楷體" w:eastAsia="標楷體" w:hAnsi="標楷體" w:hint="eastAsia"/>
                <w:sz w:val="24"/>
              </w:rPr>
              <w:t>﹚</w:t>
            </w:r>
          </w:p>
        </w:tc>
        <w:tc>
          <w:tcPr>
            <w:tcW w:w="1474" w:type="dxa"/>
            <w:vAlign w:val="center"/>
          </w:tcPr>
          <w:p w:rsidR="00E328E4" w:rsidRPr="00B30D5B" w:rsidRDefault="00E328E4" w:rsidP="002E09BB">
            <w:pPr>
              <w:pStyle w:val="TableParagraph"/>
              <w:spacing w:line="428" w:lineRule="exact"/>
              <w:ind w:left="215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W﹙劣勢</w:t>
            </w:r>
            <w:r w:rsidRPr="00B30D5B">
              <w:rPr>
                <w:rFonts w:ascii="標楷體" w:eastAsia="標楷體" w:hAnsi="標楷體" w:hint="eastAsia"/>
                <w:sz w:val="24"/>
              </w:rPr>
              <w:t>﹚</w:t>
            </w:r>
          </w:p>
        </w:tc>
        <w:tc>
          <w:tcPr>
            <w:tcW w:w="1588" w:type="dxa"/>
            <w:vAlign w:val="center"/>
          </w:tcPr>
          <w:p w:rsidR="00E328E4" w:rsidRPr="00B30D5B" w:rsidRDefault="00E328E4" w:rsidP="002E09BB">
            <w:pPr>
              <w:pStyle w:val="TableParagraph"/>
              <w:spacing w:line="428" w:lineRule="exact"/>
              <w:ind w:left="121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O﹙機會點</w:t>
            </w:r>
            <w:r w:rsidRPr="00B30D5B">
              <w:rPr>
                <w:rFonts w:ascii="標楷體" w:eastAsia="標楷體" w:hAnsi="標楷體" w:hint="eastAsia"/>
                <w:sz w:val="24"/>
              </w:rPr>
              <w:t>﹚</w:t>
            </w:r>
          </w:p>
        </w:tc>
        <w:tc>
          <w:tcPr>
            <w:tcW w:w="1701" w:type="dxa"/>
            <w:vAlign w:val="center"/>
          </w:tcPr>
          <w:p w:rsidR="00E328E4" w:rsidRPr="00B30D5B" w:rsidRDefault="00E328E4" w:rsidP="002E09BB">
            <w:pPr>
              <w:pStyle w:val="TableParagraph"/>
              <w:spacing w:line="428" w:lineRule="exact"/>
              <w:ind w:left="134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T﹙威脅點</w:t>
            </w:r>
            <w:r w:rsidRPr="00B30D5B">
              <w:rPr>
                <w:rFonts w:ascii="標楷體" w:eastAsia="標楷體" w:hAnsi="標楷體" w:hint="eastAsia"/>
                <w:sz w:val="24"/>
              </w:rPr>
              <w:t>﹚</w:t>
            </w:r>
          </w:p>
        </w:tc>
        <w:tc>
          <w:tcPr>
            <w:tcW w:w="1701" w:type="dxa"/>
            <w:vAlign w:val="center"/>
          </w:tcPr>
          <w:p w:rsidR="00E328E4" w:rsidRPr="00B30D5B" w:rsidRDefault="00E328E4" w:rsidP="002E09BB">
            <w:pPr>
              <w:pStyle w:val="TableParagraph"/>
              <w:spacing w:line="428" w:lineRule="exact"/>
              <w:ind w:left="36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S﹙行動策略</w:t>
            </w:r>
            <w:r w:rsidRPr="00B30D5B">
              <w:rPr>
                <w:rFonts w:ascii="標楷體" w:eastAsia="標楷體" w:hAnsi="標楷體" w:hint="eastAsia"/>
                <w:sz w:val="24"/>
              </w:rPr>
              <w:t>﹚</w:t>
            </w:r>
          </w:p>
        </w:tc>
      </w:tr>
      <w:tr w:rsidR="005908C1" w:rsidRPr="00B30D5B" w:rsidTr="007D345A">
        <w:trPr>
          <w:trHeight w:val="822"/>
        </w:trPr>
        <w:tc>
          <w:tcPr>
            <w:tcW w:w="1275" w:type="dxa"/>
            <w:vAlign w:val="center"/>
          </w:tcPr>
          <w:p w:rsidR="005908C1" w:rsidRPr="00B30D5B" w:rsidRDefault="005908C1" w:rsidP="005908C1">
            <w:pPr>
              <w:pStyle w:val="TableParagraph"/>
              <w:spacing w:line="428" w:lineRule="exact"/>
              <w:ind w:left="1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校園環境</w:t>
            </w:r>
          </w:p>
        </w:tc>
        <w:tc>
          <w:tcPr>
            <w:tcW w:w="1474" w:type="dxa"/>
            <w:vAlign w:val="center"/>
          </w:tcPr>
          <w:p w:rsidR="005908C1" w:rsidRP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1.國中部共十五個班，全校學生約五百多位大小適中，人力物力功能互補佳</w:t>
            </w:r>
          </w:p>
        </w:tc>
        <w:tc>
          <w:tcPr>
            <w:tcW w:w="1474" w:type="dxa"/>
          </w:tcPr>
          <w:p w:rsidR="005908C1" w:rsidRDefault="005908C1" w:rsidP="005908C1">
            <w:pPr>
              <w:widowControl/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1.老師教學成</w:t>
            </w:r>
          </w:p>
          <w:p w:rsidR="005908C1" w:rsidRDefault="005908C1" w:rsidP="005908C1">
            <w:pPr>
              <w:widowControl/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效壓力</w:t>
            </w:r>
          </w:p>
        </w:tc>
        <w:tc>
          <w:tcPr>
            <w:tcW w:w="1588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1.和在地護理之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家合作，讓學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生志工服務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2.智慧校園建置</w:t>
            </w:r>
          </w:p>
        </w:tc>
        <w:tc>
          <w:tcPr>
            <w:tcW w:w="1701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1.少子化衝擊影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響就讀率</w:t>
            </w:r>
          </w:p>
        </w:tc>
        <w:tc>
          <w:tcPr>
            <w:tcW w:w="1701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1.校區內建置多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個交通安全告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示達到安全教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育宣導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2.開發在地人文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課程</w:t>
            </w:r>
          </w:p>
        </w:tc>
      </w:tr>
      <w:tr w:rsidR="005908C1" w:rsidRPr="00B30D5B" w:rsidTr="0006051A">
        <w:trPr>
          <w:trHeight w:val="825"/>
        </w:trPr>
        <w:tc>
          <w:tcPr>
            <w:tcW w:w="1275" w:type="dxa"/>
            <w:vAlign w:val="center"/>
          </w:tcPr>
          <w:p w:rsidR="005908C1" w:rsidRPr="00B30D5B" w:rsidRDefault="005908C1" w:rsidP="005908C1">
            <w:pPr>
              <w:pStyle w:val="TableParagraph"/>
              <w:spacing w:line="428" w:lineRule="exact"/>
              <w:ind w:left="1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教學設施</w:t>
            </w:r>
          </w:p>
        </w:tc>
        <w:tc>
          <w:tcPr>
            <w:tcW w:w="1474" w:type="dxa"/>
          </w:tcPr>
          <w:p w:rsidR="005908C1" w:rsidRDefault="005908C1" w:rsidP="005908C1">
            <w:pPr>
              <w:widowControl/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 w:rsidRPr="0091082A">
              <w:rPr>
                <w:rFonts w:ascii="標楷體" w:eastAsia="標楷體" w:hAnsi="標楷體"/>
                <w:lang w:eastAsia="zh-TW"/>
              </w:rPr>
              <w:t>1.</w:t>
            </w:r>
            <w:r>
              <w:rPr>
                <w:rFonts w:ascii="標楷體" w:eastAsia="標楷體" w:hAnsi="標楷體"/>
                <w:lang w:eastAsia="zh-TW"/>
              </w:rPr>
              <w:t>學校建築</w:t>
            </w:r>
            <w:r>
              <w:rPr>
                <w:rFonts w:ascii="標楷體" w:eastAsia="標楷體" w:hAnsi="標楷體" w:hint="eastAsia"/>
                <w:lang w:eastAsia="zh-TW"/>
              </w:rPr>
              <w:t>簡約</w:t>
            </w:r>
            <w:r w:rsidRPr="0091082A">
              <w:rPr>
                <w:rFonts w:ascii="標楷體" w:eastAsia="標楷體" w:hAnsi="標楷體"/>
                <w:lang w:eastAsia="zh-TW"/>
              </w:rPr>
              <w:t>環境</w:t>
            </w:r>
            <w:r>
              <w:rPr>
                <w:rFonts w:ascii="標楷體" w:eastAsia="標楷體" w:hAnsi="標楷體"/>
                <w:lang w:eastAsia="zh-TW"/>
              </w:rPr>
              <w:t>優美</w:t>
            </w:r>
          </w:p>
          <w:p w:rsidR="005908C1" w:rsidRPr="003563D3" w:rsidRDefault="005908C1" w:rsidP="005908C1">
            <w:pPr>
              <w:widowControl/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2.實驗教室</w:t>
            </w:r>
            <w:r>
              <w:rPr>
                <w:rFonts w:ascii="標楷體" w:eastAsia="標楷體" w:hAnsi="標楷體"/>
                <w:lang w:eastAsia="zh-TW"/>
              </w:rPr>
              <w:t>足夠</w:t>
            </w:r>
          </w:p>
        </w:tc>
        <w:tc>
          <w:tcPr>
            <w:tcW w:w="1474" w:type="dxa"/>
          </w:tcPr>
          <w:p w:rsidR="005908C1" w:rsidRPr="003563D3" w:rsidRDefault="005908C1" w:rsidP="005908C1">
            <w:pPr>
              <w:widowControl/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91082A">
              <w:rPr>
                <w:rFonts w:ascii="標楷體" w:eastAsia="標楷體" w:hAnsi="標楷體"/>
                <w:lang w:eastAsia="zh-TW"/>
              </w:rPr>
              <w:t>教學設備漸漸折舊，需要汰</w:t>
            </w:r>
            <w:r>
              <w:rPr>
                <w:rFonts w:ascii="標楷體" w:eastAsia="標楷體" w:hAnsi="標楷體"/>
                <w:lang w:eastAsia="zh-TW"/>
              </w:rPr>
              <w:t>舊換新</w:t>
            </w:r>
          </w:p>
        </w:tc>
        <w:tc>
          <w:tcPr>
            <w:tcW w:w="1588" w:type="dxa"/>
          </w:tcPr>
          <w:p w:rsidR="005908C1" w:rsidRDefault="005908C1" w:rsidP="005908C1">
            <w:pPr>
              <w:widowControl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91082A">
              <w:rPr>
                <w:rFonts w:ascii="標楷體" w:eastAsia="標楷體" w:hAnsi="標楷體"/>
                <w:lang w:eastAsia="zh-TW"/>
              </w:rPr>
              <w:t>充實教學設備</w:t>
            </w:r>
          </w:p>
          <w:p w:rsidR="005908C1" w:rsidRDefault="005908C1" w:rsidP="005908C1">
            <w:pPr>
              <w:widowControl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1082A">
              <w:rPr>
                <w:rFonts w:ascii="標楷體" w:eastAsia="標楷體" w:hAnsi="標楷體"/>
                <w:lang w:eastAsia="zh-TW"/>
              </w:rPr>
              <w:t xml:space="preserve"> 提升教學</w:t>
            </w:r>
            <w:r>
              <w:rPr>
                <w:rFonts w:ascii="標楷體" w:eastAsia="標楷體" w:hAnsi="標楷體"/>
                <w:lang w:eastAsia="zh-TW"/>
              </w:rPr>
              <w:t>品質</w:t>
            </w:r>
          </w:p>
        </w:tc>
        <w:tc>
          <w:tcPr>
            <w:tcW w:w="1701" w:type="dxa"/>
          </w:tcPr>
          <w:p w:rsidR="005908C1" w:rsidRDefault="005908C1" w:rsidP="005908C1">
            <w:pPr>
              <w:widowControl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91082A">
              <w:rPr>
                <w:rFonts w:ascii="標楷體" w:eastAsia="標楷體" w:hAnsi="標楷體"/>
                <w:lang w:eastAsia="zh-TW"/>
              </w:rPr>
              <w:t>教室及專科教</w:t>
            </w:r>
          </w:p>
          <w:p w:rsidR="005908C1" w:rsidRDefault="005908C1" w:rsidP="005908C1">
            <w:pPr>
              <w:widowControl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1082A">
              <w:rPr>
                <w:rFonts w:ascii="標楷體" w:eastAsia="標楷體" w:hAnsi="標楷體"/>
                <w:lang w:eastAsia="zh-TW"/>
              </w:rPr>
              <w:t xml:space="preserve"> 室之規劃設計</w:t>
            </w:r>
          </w:p>
          <w:p w:rsidR="005908C1" w:rsidRDefault="005908C1" w:rsidP="005908C1">
            <w:pPr>
              <w:widowControl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1082A"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更改困難</w:t>
            </w:r>
          </w:p>
        </w:tc>
        <w:tc>
          <w:tcPr>
            <w:tcW w:w="1701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91082A">
              <w:rPr>
                <w:rFonts w:ascii="標楷體" w:eastAsia="標楷體" w:hAnsi="標楷體"/>
                <w:lang w:eastAsia="zh-TW"/>
              </w:rPr>
              <w:t>1.善用教學設備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91082A">
              <w:rPr>
                <w:rFonts w:ascii="標楷體" w:eastAsia="標楷體" w:hAnsi="標楷體"/>
                <w:lang w:eastAsia="zh-TW"/>
              </w:rPr>
              <w:t>，實施多元教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>學活動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r w:rsidRPr="0091082A">
              <w:rPr>
                <w:rFonts w:ascii="標楷體" w:eastAsia="標楷體" w:hAnsi="標楷體"/>
                <w:lang w:eastAsia="zh-TW"/>
              </w:rPr>
              <w:t>建立有效的</w:t>
            </w:r>
            <w:r>
              <w:rPr>
                <w:rFonts w:ascii="標楷體" w:eastAsia="標楷體" w:hAnsi="標楷體"/>
                <w:lang w:eastAsia="zh-TW"/>
              </w:rPr>
              <w:t>管</w:t>
            </w:r>
          </w:p>
          <w:p w:rsidR="005908C1" w:rsidRPr="003563D3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lang w:eastAsia="zh-TW"/>
              </w:rPr>
              <w:t>理制度</w:t>
            </w:r>
          </w:p>
        </w:tc>
      </w:tr>
      <w:tr w:rsidR="005908C1" w:rsidRPr="00B30D5B" w:rsidTr="006634D9">
        <w:trPr>
          <w:trHeight w:val="822"/>
        </w:trPr>
        <w:tc>
          <w:tcPr>
            <w:tcW w:w="1275" w:type="dxa"/>
            <w:vAlign w:val="center"/>
          </w:tcPr>
          <w:p w:rsidR="005908C1" w:rsidRPr="00B30D5B" w:rsidRDefault="005908C1" w:rsidP="005908C1">
            <w:pPr>
              <w:pStyle w:val="TableParagraph"/>
              <w:spacing w:line="428" w:lineRule="exact"/>
              <w:ind w:left="1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師資結構</w:t>
            </w:r>
          </w:p>
        </w:tc>
        <w:tc>
          <w:tcPr>
            <w:tcW w:w="1474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4E49CF">
              <w:rPr>
                <w:rFonts w:ascii="標楷體" w:eastAsia="標楷體" w:hAnsi="標楷體"/>
                <w:lang w:eastAsia="zh-TW"/>
              </w:rPr>
              <w:t>1.教師教學認</w:t>
            </w:r>
            <w:r>
              <w:rPr>
                <w:rFonts w:ascii="標楷體" w:eastAsia="標楷體" w:hAnsi="標楷體"/>
                <w:lang w:eastAsia="zh-TW"/>
              </w:rPr>
              <w:t>真，經驗豐富</w:t>
            </w:r>
            <w:r w:rsidRPr="004E49CF"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r w:rsidRPr="004E49CF">
              <w:rPr>
                <w:rFonts w:ascii="標楷體" w:eastAsia="標楷體" w:hAnsi="標楷體"/>
                <w:lang w:eastAsia="zh-TW"/>
              </w:rPr>
              <w:t>教師有活力，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有熱忱</w:t>
            </w:r>
          </w:p>
          <w:p w:rsidR="005908C1" w:rsidRPr="0091082A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3.</w:t>
            </w:r>
            <w:r w:rsidRPr="004E49CF">
              <w:rPr>
                <w:rFonts w:ascii="標楷體" w:eastAsia="標楷體" w:hAnsi="標楷體"/>
                <w:lang w:eastAsia="zh-TW"/>
              </w:rPr>
              <w:t>教師進修意</w:t>
            </w:r>
            <w:r>
              <w:rPr>
                <w:rFonts w:ascii="標楷體" w:eastAsia="標楷體" w:hAnsi="標楷體"/>
                <w:lang w:eastAsia="zh-TW"/>
              </w:rPr>
              <w:t>願強</w:t>
            </w:r>
          </w:p>
        </w:tc>
        <w:tc>
          <w:tcPr>
            <w:tcW w:w="1474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4E49CF">
              <w:rPr>
                <w:rFonts w:ascii="標楷體" w:eastAsia="標楷體" w:hAnsi="標楷體"/>
                <w:lang w:eastAsia="zh-TW"/>
              </w:rPr>
              <w:t>教師專業及輔</w:t>
            </w:r>
            <w:r>
              <w:rPr>
                <w:rFonts w:ascii="標楷體" w:eastAsia="標楷體" w:hAnsi="標楷體"/>
                <w:lang w:eastAsia="zh-TW"/>
              </w:rPr>
              <w:t>導知能</w:t>
            </w:r>
            <w:r w:rsidRPr="004E49CF">
              <w:rPr>
                <w:rFonts w:ascii="標楷體" w:eastAsia="標楷體" w:hAnsi="標楷體"/>
                <w:lang w:eastAsia="zh-TW"/>
              </w:rPr>
              <w:t>提</w:t>
            </w:r>
            <w:r>
              <w:rPr>
                <w:rFonts w:ascii="標楷體" w:eastAsia="標楷體" w:hAnsi="標楷體"/>
                <w:lang w:eastAsia="zh-TW"/>
              </w:rPr>
              <w:t>升</w:t>
            </w:r>
          </w:p>
        </w:tc>
        <w:tc>
          <w:tcPr>
            <w:tcW w:w="1588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4E49CF">
              <w:rPr>
                <w:rFonts w:ascii="標楷體" w:eastAsia="標楷體" w:hAnsi="標楷體"/>
                <w:lang w:eastAsia="zh-TW"/>
              </w:rPr>
              <w:t>1.辦理活動， 提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4E49CF">
              <w:rPr>
                <w:rFonts w:ascii="標楷體" w:eastAsia="標楷體" w:hAnsi="標楷體"/>
                <w:lang w:eastAsia="zh-TW"/>
              </w:rPr>
              <w:t>升專業能</w:t>
            </w:r>
            <w:r>
              <w:rPr>
                <w:rFonts w:ascii="標楷體" w:eastAsia="標楷體" w:hAnsi="標楷體"/>
                <w:lang w:eastAsia="zh-TW"/>
              </w:rPr>
              <w:t>力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r w:rsidRPr="004E49CF">
              <w:rPr>
                <w:rFonts w:ascii="標楷體" w:eastAsia="標楷體" w:hAnsi="標楷體"/>
                <w:lang w:eastAsia="zh-TW"/>
              </w:rPr>
              <w:t>年輕教師學習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4E49CF">
              <w:rPr>
                <w:rFonts w:ascii="標楷體" w:eastAsia="標楷體" w:hAnsi="標楷體"/>
                <w:lang w:eastAsia="zh-TW"/>
              </w:rPr>
              <w:t>意願高，研究風氣日漸形</w:t>
            </w:r>
            <w:r>
              <w:rPr>
                <w:rFonts w:ascii="標楷體" w:eastAsia="標楷體" w:hAnsi="標楷體"/>
                <w:lang w:eastAsia="zh-TW"/>
              </w:rPr>
              <w:t>成</w:t>
            </w:r>
          </w:p>
        </w:tc>
        <w:tc>
          <w:tcPr>
            <w:tcW w:w="1701" w:type="dxa"/>
          </w:tcPr>
          <w:p w:rsidR="005908C1" w:rsidRP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4E49CF">
              <w:rPr>
                <w:rFonts w:ascii="標楷體" w:eastAsia="標楷體" w:hAnsi="標楷體"/>
                <w:lang w:eastAsia="zh-TW"/>
              </w:rPr>
              <w:t>部分科目僅能聘任一名教師，人力調整上</w:t>
            </w:r>
            <w:r>
              <w:rPr>
                <w:rFonts w:ascii="標楷體" w:eastAsia="標楷體" w:hAnsi="標楷體"/>
                <w:lang w:eastAsia="zh-TW"/>
              </w:rPr>
              <w:t>存在威脅</w:t>
            </w:r>
          </w:p>
        </w:tc>
        <w:tc>
          <w:tcPr>
            <w:tcW w:w="1701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4E49CF">
              <w:rPr>
                <w:rFonts w:ascii="標楷體" w:eastAsia="標楷體" w:hAnsi="標楷體"/>
                <w:lang w:eastAsia="zh-TW"/>
              </w:rPr>
              <w:t>1.落實學校本位教師進修， 提升教學知</w:t>
            </w:r>
            <w:r>
              <w:rPr>
                <w:rFonts w:ascii="標楷體" w:eastAsia="標楷體" w:hAnsi="標楷體"/>
                <w:lang w:eastAsia="zh-TW"/>
              </w:rPr>
              <w:t>能</w:t>
            </w:r>
          </w:p>
          <w:p w:rsidR="005908C1" w:rsidRPr="0091082A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r w:rsidRPr="004E49CF">
              <w:rPr>
                <w:rFonts w:ascii="標楷體" w:eastAsia="標楷體" w:hAnsi="標楷體"/>
                <w:lang w:eastAsia="zh-TW"/>
              </w:rPr>
              <w:t>鼓勵教師製作教學檔案， 並</w:t>
            </w:r>
            <w:r>
              <w:rPr>
                <w:rFonts w:ascii="標楷體" w:eastAsia="標楷體" w:hAnsi="標楷體"/>
                <w:lang w:eastAsia="zh-TW"/>
              </w:rPr>
              <w:t>相互觀摩</w:t>
            </w:r>
          </w:p>
        </w:tc>
      </w:tr>
      <w:tr w:rsidR="005908C1" w:rsidRPr="00B30D5B" w:rsidTr="00181307">
        <w:trPr>
          <w:trHeight w:val="822"/>
        </w:trPr>
        <w:tc>
          <w:tcPr>
            <w:tcW w:w="1275" w:type="dxa"/>
            <w:vAlign w:val="center"/>
          </w:tcPr>
          <w:p w:rsidR="005908C1" w:rsidRPr="00B30D5B" w:rsidRDefault="005908C1" w:rsidP="005908C1">
            <w:pPr>
              <w:pStyle w:val="TableParagraph"/>
              <w:spacing w:line="428" w:lineRule="exact"/>
              <w:ind w:left="1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學生特質</w:t>
            </w:r>
          </w:p>
        </w:tc>
        <w:tc>
          <w:tcPr>
            <w:tcW w:w="1474" w:type="dxa"/>
          </w:tcPr>
          <w:p w:rsidR="005908C1" w:rsidRPr="004E49CF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DF3826">
              <w:rPr>
                <w:rFonts w:ascii="標楷體" w:eastAsia="標楷體" w:hAnsi="標楷體"/>
                <w:lang w:eastAsia="zh-TW"/>
              </w:rPr>
              <w:t>1.</w:t>
            </w:r>
            <w:r>
              <w:rPr>
                <w:rFonts w:ascii="標楷體" w:eastAsia="標楷體" w:hAnsi="標楷體"/>
                <w:lang w:eastAsia="zh-TW"/>
              </w:rPr>
              <w:t>學生單純</w:t>
            </w:r>
            <w:r w:rsidRPr="00DF3826">
              <w:rPr>
                <w:rFonts w:ascii="標楷體" w:eastAsia="標楷體" w:hAnsi="標楷體"/>
                <w:lang w:eastAsia="zh-TW"/>
              </w:rPr>
              <w:t>較少不良事件</w:t>
            </w:r>
            <w:r>
              <w:rPr>
                <w:rFonts w:ascii="標楷體" w:eastAsia="標楷體" w:hAnsi="標楷體"/>
                <w:lang w:eastAsia="zh-TW"/>
              </w:rPr>
              <w:t>發生</w:t>
            </w:r>
            <w:r w:rsidRPr="00DF3826">
              <w:rPr>
                <w:rFonts w:ascii="標楷體" w:eastAsia="標楷體" w:hAnsi="標楷體"/>
                <w:lang w:eastAsia="zh-TW"/>
              </w:rPr>
              <w:t>可塑性</w:t>
            </w:r>
            <w:r>
              <w:rPr>
                <w:rFonts w:ascii="標楷體" w:eastAsia="標楷體" w:hAnsi="標楷體"/>
                <w:lang w:eastAsia="zh-TW"/>
              </w:rPr>
              <w:t>高</w:t>
            </w:r>
          </w:p>
        </w:tc>
        <w:tc>
          <w:tcPr>
            <w:tcW w:w="1474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DF3826">
              <w:rPr>
                <w:rFonts w:ascii="標楷體" w:eastAsia="標楷體" w:hAnsi="標楷體"/>
                <w:lang w:eastAsia="zh-TW"/>
              </w:rPr>
              <w:t>1.學習自發性待加強，普遍上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DF3826">
              <w:rPr>
                <w:rFonts w:ascii="標楷體" w:eastAsia="標楷體" w:hAnsi="標楷體"/>
                <w:lang w:eastAsia="zh-TW"/>
              </w:rPr>
              <w:t>潛能有待</w:t>
            </w:r>
            <w:r>
              <w:rPr>
                <w:rFonts w:ascii="標楷體" w:eastAsia="標楷體" w:hAnsi="標楷體"/>
                <w:lang w:eastAsia="zh-TW"/>
              </w:rPr>
              <w:t>開發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2.</w:t>
            </w:r>
            <w:r w:rsidRPr="00DF3826">
              <w:rPr>
                <w:rFonts w:ascii="標楷體" w:eastAsia="標楷體" w:hAnsi="標楷體"/>
                <w:lang w:eastAsia="zh-TW"/>
              </w:rPr>
              <w:t>學生程度有落差，增加教師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授課難度</w:t>
            </w:r>
          </w:p>
        </w:tc>
        <w:tc>
          <w:tcPr>
            <w:tcW w:w="1588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3F5AC2">
              <w:rPr>
                <w:rFonts w:ascii="標楷體" w:eastAsia="標楷體" w:hAnsi="標楷體" w:hint="eastAsia"/>
                <w:lang w:eastAsia="zh-TW"/>
              </w:rPr>
              <w:t>1.</w:t>
            </w:r>
            <w:r w:rsidRPr="003F5AC2">
              <w:rPr>
                <w:rFonts w:ascii="標楷體" w:eastAsia="標楷體" w:hAnsi="標楷體"/>
                <w:lang w:eastAsia="zh-TW"/>
              </w:rPr>
              <w:t>現今資訊科技</w:t>
            </w:r>
          </w:p>
          <w:p w:rsidR="005908C1" w:rsidRPr="004E49CF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3F5AC2">
              <w:rPr>
                <w:rFonts w:ascii="標楷體" w:eastAsia="標楷體" w:hAnsi="標楷體"/>
                <w:lang w:eastAsia="zh-TW"/>
              </w:rPr>
              <w:t>發達，學生資訊能力佳，可妥善應用資訊優勢</w:t>
            </w:r>
          </w:p>
        </w:tc>
        <w:tc>
          <w:tcPr>
            <w:tcW w:w="1701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3F5AC2">
              <w:rPr>
                <w:rFonts w:ascii="標楷體" w:eastAsia="標楷體" w:hAnsi="標楷體"/>
                <w:lang w:eastAsia="zh-TW"/>
              </w:rPr>
              <w:t>大環境少子化影響，學區學</w:t>
            </w:r>
            <w:r>
              <w:rPr>
                <w:rFonts w:ascii="標楷體" w:eastAsia="標楷體" w:hAnsi="標楷體"/>
                <w:lang w:eastAsia="zh-TW"/>
              </w:rPr>
              <w:t>生人數下降</w:t>
            </w:r>
          </w:p>
        </w:tc>
        <w:tc>
          <w:tcPr>
            <w:tcW w:w="1701" w:type="dxa"/>
          </w:tcPr>
          <w:p w:rsidR="005908C1" w:rsidRPr="004E49CF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1.</w:t>
            </w:r>
            <w:r w:rsidRPr="003F5AC2">
              <w:rPr>
                <w:rFonts w:ascii="標楷體" w:eastAsia="標楷體" w:hAnsi="標楷體"/>
                <w:lang w:eastAsia="zh-TW"/>
              </w:rPr>
              <w:t>建立學校特色</w:t>
            </w:r>
            <w:r>
              <w:rPr>
                <w:rFonts w:ascii="標楷體" w:eastAsia="標楷體" w:hAnsi="標楷體"/>
                <w:lang w:eastAsia="zh-TW"/>
              </w:rPr>
              <w:t>吸引跨區就讀</w:t>
            </w:r>
          </w:p>
        </w:tc>
      </w:tr>
      <w:tr w:rsidR="005908C1" w:rsidRPr="00B30D5B" w:rsidTr="001200E2">
        <w:trPr>
          <w:trHeight w:val="822"/>
        </w:trPr>
        <w:tc>
          <w:tcPr>
            <w:tcW w:w="1275" w:type="dxa"/>
            <w:vAlign w:val="center"/>
          </w:tcPr>
          <w:p w:rsidR="005908C1" w:rsidRPr="00B30D5B" w:rsidRDefault="005908C1" w:rsidP="005908C1">
            <w:pPr>
              <w:pStyle w:val="TableParagraph"/>
              <w:spacing w:line="428" w:lineRule="exact"/>
              <w:ind w:left="1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家長期望</w:t>
            </w:r>
          </w:p>
        </w:tc>
        <w:tc>
          <w:tcPr>
            <w:tcW w:w="1474" w:type="dxa"/>
          </w:tcPr>
          <w:p w:rsidR="005908C1" w:rsidRPr="00DF3826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3F5AC2">
              <w:rPr>
                <w:rFonts w:ascii="標楷體" w:eastAsia="標楷體" w:hAnsi="標楷體"/>
                <w:lang w:eastAsia="zh-TW"/>
              </w:rPr>
              <w:t>1.</w:t>
            </w:r>
            <w:r>
              <w:rPr>
                <w:rFonts w:ascii="標楷體" w:eastAsia="標楷體" w:hAnsi="標楷體" w:hint="eastAsia"/>
                <w:lang w:eastAsia="zh-TW"/>
              </w:rPr>
              <w:t>多數</w:t>
            </w:r>
            <w:r w:rsidRPr="003F5AC2">
              <w:rPr>
                <w:rFonts w:ascii="標楷體" w:eastAsia="標楷體" w:hAnsi="標楷體"/>
                <w:lang w:eastAsia="zh-TW"/>
              </w:rPr>
              <w:t>家長會積極關心校</w:t>
            </w:r>
            <w:r>
              <w:rPr>
                <w:rFonts w:ascii="標楷體" w:eastAsia="標楷體" w:hAnsi="標楷體"/>
                <w:lang w:eastAsia="zh-TW"/>
              </w:rPr>
              <w:t>務</w:t>
            </w:r>
            <w:r>
              <w:rPr>
                <w:rFonts w:ascii="標楷體" w:eastAsia="標楷體" w:hAnsi="標楷體" w:hint="eastAsia"/>
                <w:lang w:eastAsia="zh-TW"/>
              </w:rPr>
              <w:t>及保持與導師密切聯繫</w:t>
            </w:r>
          </w:p>
        </w:tc>
        <w:tc>
          <w:tcPr>
            <w:tcW w:w="1474" w:type="dxa"/>
          </w:tcPr>
          <w:p w:rsidR="005908C1" w:rsidRPr="00DF3826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3F5AC2">
              <w:rPr>
                <w:rFonts w:ascii="標楷體" w:eastAsia="標楷體" w:hAnsi="標楷體"/>
                <w:lang w:eastAsia="zh-TW"/>
              </w:rPr>
              <w:t>1.</w:t>
            </w:r>
            <w:r>
              <w:rPr>
                <w:rFonts w:ascii="標楷體" w:eastAsia="標楷體" w:hAnsi="標楷體" w:hint="eastAsia"/>
                <w:lang w:eastAsia="zh-TW"/>
              </w:rPr>
              <w:t>部分</w:t>
            </w:r>
            <w:r w:rsidRPr="003F5AC2">
              <w:rPr>
                <w:rFonts w:ascii="標楷體" w:eastAsia="標楷體" w:hAnsi="標楷體"/>
                <w:lang w:eastAsia="zh-TW"/>
              </w:rPr>
              <w:t>家長工作忙</w:t>
            </w:r>
            <w:r>
              <w:rPr>
                <w:rFonts w:ascii="標楷體" w:eastAsia="標楷體" w:hAnsi="標楷體"/>
                <w:lang w:eastAsia="zh-TW"/>
              </w:rPr>
              <w:t>碌</w:t>
            </w:r>
            <w:r>
              <w:rPr>
                <w:rFonts w:ascii="標楷體" w:eastAsia="標楷體" w:hAnsi="標楷體" w:hint="eastAsia"/>
                <w:lang w:eastAsia="zh-TW"/>
              </w:rPr>
              <w:t>缺乏關心學生在校狀況</w:t>
            </w:r>
          </w:p>
        </w:tc>
        <w:tc>
          <w:tcPr>
            <w:tcW w:w="1588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>
              <w:rPr>
                <w:rFonts w:ascii="標楷體" w:eastAsia="標楷體" w:hAnsi="標楷體"/>
                <w:lang w:eastAsia="zh-TW"/>
              </w:rPr>
              <w:t>辦理親職</w:t>
            </w:r>
            <w:r>
              <w:rPr>
                <w:rFonts w:ascii="標楷體" w:eastAsia="標楷體" w:hAnsi="標楷體" w:hint="eastAsia"/>
                <w:lang w:eastAsia="zh-TW"/>
              </w:rPr>
              <w:t>座談</w:t>
            </w:r>
          </w:p>
          <w:p w:rsidR="005908C1" w:rsidRPr="003F5AC2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會與家長</w:t>
            </w:r>
            <w:r>
              <w:rPr>
                <w:rFonts w:ascii="標楷體" w:eastAsia="標楷體" w:hAnsi="標楷體"/>
                <w:lang w:eastAsia="zh-TW"/>
              </w:rPr>
              <w:t>溝通</w:t>
            </w:r>
            <w:r>
              <w:rPr>
                <w:rFonts w:ascii="標楷體" w:eastAsia="標楷體" w:hAnsi="標楷體" w:hint="eastAsia"/>
              </w:rPr>
              <w:t>交流</w:t>
            </w:r>
          </w:p>
        </w:tc>
        <w:tc>
          <w:tcPr>
            <w:tcW w:w="1701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3F5AC2">
              <w:rPr>
                <w:rFonts w:ascii="標楷體" w:eastAsia="標楷體" w:hAnsi="標楷體"/>
                <w:lang w:eastAsia="zh-TW"/>
              </w:rPr>
              <w:t>社區對學校刻板印象扭轉不易，認同度尚</w:t>
            </w:r>
            <w:r>
              <w:rPr>
                <w:rFonts w:ascii="標楷體" w:eastAsia="標楷體" w:hAnsi="標楷體"/>
                <w:lang w:eastAsia="zh-TW"/>
              </w:rPr>
              <w:t>待提升</w:t>
            </w:r>
          </w:p>
        </w:tc>
        <w:tc>
          <w:tcPr>
            <w:tcW w:w="1701" w:type="dxa"/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>
              <w:rPr>
                <w:rFonts w:ascii="標楷體" w:eastAsia="標楷體" w:hAnsi="標楷體"/>
                <w:lang w:eastAsia="zh-TW"/>
              </w:rPr>
              <w:t>提供</w:t>
            </w:r>
            <w:r w:rsidRPr="003F5AC2">
              <w:rPr>
                <w:rFonts w:ascii="標楷體" w:eastAsia="標楷體" w:hAnsi="標楷體"/>
                <w:lang w:eastAsia="zh-TW"/>
              </w:rPr>
              <w:t>學習管道，提升</w:t>
            </w:r>
            <w:r>
              <w:rPr>
                <w:rFonts w:ascii="標楷體" w:eastAsia="標楷體" w:hAnsi="標楷體"/>
                <w:lang w:eastAsia="zh-TW"/>
              </w:rPr>
              <w:t>父母知能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r w:rsidRPr="003F5AC2">
              <w:rPr>
                <w:rFonts w:ascii="標楷體" w:eastAsia="標楷體" w:hAnsi="標楷體"/>
                <w:lang w:eastAsia="zh-TW"/>
              </w:rPr>
              <w:t>定期召開家</w:t>
            </w:r>
            <w:r>
              <w:rPr>
                <w:rFonts w:ascii="標楷體" w:eastAsia="標楷體" w:hAnsi="標楷體"/>
                <w:lang w:eastAsia="zh-TW"/>
              </w:rPr>
              <w:t>長會</w:t>
            </w:r>
            <w:r w:rsidRPr="003F5AC2">
              <w:rPr>
                <w:rFonts w:ascii="標楷體" w:eastAsia="標楷體" w:hAnsi="標楷體"/>
                <w:lang w:eastAsia="zh-TW"/>
              </w:rPr>
              <w:t>，溝通意</w:t>
            </w:r>
            <w:r>
              <w:rPr>
                <w:rFonts w:ascii="標楷體" w:eastAsia="標楷體" w:hAnsi="標楷體"/>
                <w:lang w:eastAsia="zh-TW"/>
              </w:rPr>
              <w:t>見</w:t>
            </w:r>
            <w:r w:rsidRPr="003F5AC2">
              <w:rPr>
                <w:rFonts w:ascii="標楷體" w:eastAsia="標楷體" w:hAnsi="標楷體"/>
                <w:lang w:eastAsia="zh-TW"/>
              </w:rPr>
              <w:t>聯絡情</w:t>
            </w:r>
            <w:r>
              <w:rPr>
                <w:rFonts w:ascii="標楷體" w:eastAsia="標楷體" w:hAnsi="標楷體"/>
                <w:lang w:eastAsia="zh-TW"/>
              </w:rPr>
              <w:t>誼</w:t>
            </w:r>
          </w:p>
        </w:tc>
      </w:tr>
      <w:tr w:rsidR="005908C1" w:rsidRPr="00B30D5B" w:rsidTr="008373D3">
        <w:trPr>
          <w:trHeight w:val="822"/>
        </w:trPr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5908C1" w:rsidRPr="00B30D5B" w:rsidRDefault="005908C1" w:rsidP="005908C1">
            <w:pPr>
              <w:pStyle w:val="TableParagraph"/>
              <w:spacing w:line="428" w:lineRule="exact"/>
              <w:ind w:left="1" w:right="-1"/>
              <w:jc w:val="center"/>
              <w:rPr>
                <w:rFonts w:ascii="標楷體" w:eastAsia="標楷體" w:hAnsi="標楷體"/>
                <w:sz w:val="24"/>
              </w:rPr>
            </w:pPr>
            <w:r w:rsidRPr="00B30D5B">
              <w:rPr>
                <w:rFonts w:ascii="標楷體" w:eastAsia="標楷體" w:hAnsi="標楷體"/>
                <w:sz w:val="24"/>
              </w:rPr>
              <w:t>社區特性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 w:rsidR="005908C1" w:rsidRPr="003F5AC2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5B7924">
              <w:rPr>
                <w:rFonts w:ascii="標楷體" w:eastAsia="標楷體" w:hAnsi="標楷體"/>
                <w:lang w:eastAsia="zh-TW"/>
              </w:rPr>
              <w:t>校園開放，提供休閒運動場所，敦親睦</w:t>
            </w:r>
            <w:r>
              <w:rPr>
                <w:rFonts w:ascii="標楷體" w:eastAsia="標楷體" w:hAnsi="標楷體"/>
                <w:lang w:eastAsia="zh-TW"/>
              </w:rPr>
              <w:t>鄰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5B7924">
              <w:rPr>
                <w:rFonts w:ascii="標楷體" w:eastAsia="標楷體" w:hAnsi="標楷體"/>
                <w:lang w:eastAsia="zh-TW"/>
              </w:rPr>
              <w:t>社區結構階層多元，對學校</w:t>
            </w:r>
          </w:p>
          <w:p w:rsidR="005908C1" w:rsidRPr="003F5AC2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5B7924">
              <w:rPr>
                <w:rFonts w:ascii="標楷體" w:eastAsia="標楷體" w:hAnsi="標楷體"/>
                <w:lang w:eastAsia="zh-TW"/>
              </w:rPr>
              <w:t>關懷程度不</w:t>
            </w:r>
            <w:r>
              <w:rPr>
                <w:rFonts w:ascii="標楷體" w:eastAsia="標楷體" w:hAnsi="標楷體"/>
                <w:lang w:eastAsia="zh-TW"/>
              </w:rPr>
              <w:t>一</w:t>
            </w:r>
          </w:p>
        </w:tc>
        <w:tc>
          <w:tcPr>
            <w:tcW w:w="1588" w:type="dxa"/>
            <w:tcBorders>
              <w:bottom w:val="single" w:sz="6" w:space="0" w:color="000000"/>
            </w:tcBorders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5B7924">
              <w:rPr>
                <w:rFonts w:ascii="標楷體" w:eastAsia="標楷體" w:hAnsi="標楷體"/>
                <w:lang w:eastAsia="zh-TW"/>
              </w:rPr>
              <w:t>1.透過各項睦鄰活動，增進社區認同</w:t>
            </w:r>
            <w:r>
              <w:rPr>
                <w:rFonts w:ascii="標楷體" w:eastAsia="標楷體" w:hAnsi="標楷體"/>
                <w:lang w:eastAsia="zh-TW"/>
              </w:rPr>
              <w:t>感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5B7924">
              <w:rPr>
                <w:rFonts w:ascii="標楷體" w:eastAsia="標楷體" w:hAnsi="標楷體"/>
                <w:lang w:eastAsia="zh-TW"/>
              </w:rPr>
              <w:t>2.社區人士對學校信賴度逐</w:t>
            </w:r>
            <w:r>
              <w:rPr>
                <w:rFonts w:ascii="標楷體" w:eastAsia="標楷體" w:hAnsi="標楷體"/>
                <w:lang w:eastAsia="zh-TW"/>
              </w:rPr>
              <w:t>漸提昇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5B7924">
              <w:rPr>
                <w:rFonts w:ascii="標楷體" w:eastAsia="標楷體" w:hAnsi="標楷體"/>
                <w:lang w:eastAsia="zh-TW"/>
              </w:rPr>
              <w:t>新興社區外來人口日增，社區結構日趨多元，意見分歧、資源整合</w:t>
            </w:r>
            <w:r>
              <w:rPr>
                <w:rFonts w:ascii="標楷體" w:eastAsia="標楷體" w:hAnsi="標楷體"/>
                <w:lang w:eastAsia="zh-TW"/>
              </w:rPr>
              <w:t>不易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5B7924">
              <w:rPr>
                <w:rFonts w:ascii="標楷體" w:eastAsia="標楷體" w:hAnsi="標楷體"/>
                <w:lang w:eastAsia="zh-TW"/>
              </w:rPr>
              <w:t>1.實施社區服務，敦親睦</w:t>
            </w:r>
            <w:r>
              <w:rPr>
                <w:rFonts w:ascii="標楷體" w:eastAsia="標楷體" w:hAnsi="標楷體"/>
                <w:lang w:eastAsia="zh-TW"/>
              </w:rPr>
              <w:t>鄰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5B7924">
              <w:rPr>
                <w:rFonts w:ascii="標楷體" w:eastAsia="標楷體" w:hAnsi="標楷體"/>
                <w:lang w:eastAsia="zh-TW"/>
              </w:rPr>
              <w:t>2.充分利用高中、社區資源，協助學生</w:t>
            </w:r>
            <w:r>
              <w:rPr>
                <w:rFonts w:ascii="標楷體" w:eastAsia="標楷體" w:hAnsi="標楷體"/>
                <w:lang w:eastAsia="zh-TW"/>
              </w:rPr>
              <w:t>適性發展</w:t>
            </w:r>
            <w:r w:rsidRPr="005B7924">
              <w:rPr>
                <w:rFonts w:ascii="標楷體" w:eastAsia="標楷體" w:hAnsi="標楷體"/>
                <w:lang w:eastAsia="zh-TW"/>
              </w:rPr>
              <w:t xml:space="preserve"> </w:t>
            </w:r>
          </w:p>
          <w:p w:rsidR="005908C1" w:rsidRDefault="005908C1" w:rsidP="00590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5B7924">
              <w:rPr>
                <w:rFonts w:ascii="標楷體" w:eastAsia="標楷體" w:hAnsi="標楷體"/>
                <w:lang w:eastAsia="zh-TW"/>
              </w:rPr>
              <w:t>3.努力辦學獲</w:t>
            </w:r>
            <w:r>
              <w:rPr>
                <w:rFonts w:ascii="標楷體" w:eastAsia="標楷體" w:hAnsi="標楷體"/>
                <w:lang w:eastAsia="zh-TW"/>
              </w:rPr>
              <w:t>得</w:t>
            </w:r>
            <w:r>
              <w:rPr>
                <w:rFonts w:ascii="標楷體" w:eastAsia="標楷體" w:hAnsi="標楷體"/>
              </w:rPr>
              <w:t>肯定</w:t>
            </w:r>
          </w:p>
        </w:tc>
      </w:tr>
    </w:tbl>
    <w:p w:rsidR="00E328E4" w:rsidRDefault="00E328E4" w:rsidP="00E328E4">
      <w:pPr>
        <w:pStyle w:val="a3"/>
        <w:spacing w:before="7"/>
        <w:ind w:right="-1"/>
        <w:rPr>
          <w:rFonts w:ascii="標楷體" w:eastAsia="標楷體" w:hAnsi="標楷體"/>
          <w:sz w:val="20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Pr="00B30D5B" w:rsidRDefault="00E1375A" w:rsidP="00E1375A">
      <w:pPr>
        <w:pStyle w:val="2"/>
        <w:spacing w:before="28" w:line="499" w:lineRule="exact"/>
        <w:ind w:left="1135" w:right="-1" w:hangingChars="405" w:hanging="1135"/>
        <w:rPr>
          <w:rFonts w:ascii="標楷體" w:eastAsia="標楷體" w:hAnsi="標楷體"/>
          <w:lang w:eastAsia="zh-TW"/>
        </w:rPr>
      </w:pPr>
      <w:r w:rsidRPr="00B30D5B">
        <w:rPr>
          <w:rFonts w:ascii="標楷體" w:eastAsia="標楷體" w:hAnsi="標楷體"/>
          <w:lang w:eastAsia="zh-TW"/>
        </w:rPr>
        <w:t xml:space="preserve">附件三 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B30D5B">
        <w:rPr>
          <w:rFonts w:ascii="標楷體" w:eastAsia="標楷體" w:hAnsi="標楷體"/>
          <w:lang w:eastAsia="zh-TW"/>
        </w:rPr>
        <w:t>學校課程願景(敘寫可用圖表或文字等方式)</w:t>
      </w:r>
      <w:r w:rsidRPr="002A6540">
        <w:rPr>
          <w:rFonts w:ascii="微軟正黑體" w:eastAsia="微軟正黑體" w:hAnsi="微軟正黑體" w:hint="eastAsia"/>
          <w:b w:val="0"/>
          <w:color w:val="FF0000"/>
          <w:sz w:val="32"/>
          <w:szCs w:val="32"/>
          <w:lang w:eastAsia="zh-TW"/>
        </w:rPr>
        <w:t xml:space="preserve"> （對應</w:t>
      </w:r>
      <w:r>
        <w:rPr>
          <w:rFonts w:ascii="微軟正黑體" w:eastAsia="微軟正黑體" w:hAnsi="微軟正黑體" w:hint="eastAsia"/>
          <w:b w:val="0"/>
          <w:color w:val="FF0000"/>
          <w:sz w:val="32"/>
          <w:szCs w:val="32"/>
          <w:lang w:eastAsia="zh-TW"/>
        </w:rPr>
        <w:t>本縣</w:t>
      </w:r>
      <w:r w:rsidRPr="002A6540">
        <w:rPr>
          <w:rFonts w:ascii="微軟正黑體" w:eastAsia="微軟正黑體" w:hAnsi="微軟正黑體" w:hint="eastAsia"/>
          <w:b w:val="0"/>
          <w:color w:val="FF0000"/>
          <w:sz w:val="32"/>
          <w:szCs w:val="32"/>
          <w:lang w:eastAsia="zh-TW"/>
        </w:rPr>
        <w:t>課程計畫備查平台1-</w:t>
      </w:r>
      <w:r>
        <w:rPr>
          <w:rFonts w:ascii="微軟正黑體" w:eastAsia="微軟正黑體" w:hAnsi="微軟正黑體" w:hint="eastAsia"/>
          <w:b w:val="0"/>
          <w:color w:val="FF0000"/>
          <w:sz w:val="32"/>
          <w:szCs w:val="32"/>
          <w:lang w:eastAsia="zh-TW"/>
        </w:rPr>
        <w:t>5</w:t>
      </w:r>
      <w:r w:rsidRPr="002A6540">
        <w:rPr>
          <w:rFonts w:ascii="微軟正黑體" w:eastAsia="微軟正黑體" w:hAnsi="微軟正黑體" w:hint="eastAsia"/>
          <w:b w:val="0"/>
          <w:color w:val="FF0000"/>
          <w:sz w:val="32"/>
          <w:szCs w:val="32"/>
          <w:lang w:eastAsia="zh-TW"/>
        </w:rPr>
        <w:t>）</w:t>
      </w:r>
    </w:p>
    <w:p w:rsidR="00E1375A" w:rsidRPr="00B30D5B" w:rsidRDefault="00E1375A" w:rsidP="00E1375A">
      <w:pPr>
        <w:spacing w:before="288"/>
        <w:ind w:right="-1"/>
        <w:jc w:val="center"/>
        <w:rPr>
          <w:rFonts w:ascii="標楷體" w:eastAsia="標楷體" w:hAnsi="標楷體"/>
          <w:b/>
          <w:sz w:val="28"/>
          <w:lang w:eastAsia="zh-TW"/>
        </w:rPr>
      </w:pPr>
      <w:r w:rsidRPr="00B30D5B">
        <w:rPr>
          <w:rFonts w:ascii="標楷體" w:eastAsia="標楷體" w:hAnsi="標楷體"/>
          <w:b/>
          <w:sz w:val="28"/>
          <w:lang w:eastAsia="zh-TW"/>
        </w:rPr>
        <w:t>學校課程總體架構</w:t>
      </w: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  <w:r>
        <w:rPr>
          <w:rFonts w:ascii="Arial" w:eastAsia="新細明體" w:hAnsi="Arial" w:cs="Arial"/>
          <w:noProof/>
          <w:color w:val="424242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11C9F92" wp14:editId="02228CDE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327358" cy="7773077"/>
                <wp:effectExtent l="0" t="0" r="35560" b="1841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358" cy="7773077"/>
                          <a:chOff x="1444" y="3409"/>
                          <a:chExt cx="9267" cy="11481"/>
                        </a:xfrm>
                      </wpg:grpSpPr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549" y="10581"/>
                            <a:ext cx="2144" cy="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75A" w:rsidRDefault="00E1375A" w:rsidP="00E1375A">
                              <w:pPr>
                                <w:spacing w:line="340" w:lineRule="exact"/>
                                <w:rPr>
                                  <w:rFonts w:eastAsia="標楷體"/>
                                  <w:spacing w:val="-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1444" y="3409"/>
                            <a:ext cx="9267" cy="11481"/>
                            <a:chOff x="1444" y="3409"/>
                            <a:chExt cx="9267" cy="11481"/>
                          </a:xfrm>
                        </wpg:grpSpPr>
                        <wps:wsp>
                          <wps:cNvPr id="4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" y="4977"/>
                              <a:ext cx="5154" cy="25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1375A" w:rsidRDefault="00E1375A" w:rsidP="00E1375A">
                                <w:pPr>
                                  <w:ind w:firstLineChars="500" w:firstLine="1100"/>
                                  <w:rPr>
                                    <w:rFonts w:eastAsia="標楷體"/>
                                    <w:u w:val="single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u w:val="single"/>
                                    <w:lang w:eastAsia="zh-TW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標楷體" w:hint="eastAsia"/>
                                    <w:u w:val="single"/>
                                    <w:lang w:eastAsia="zh-TW"/>
                                  </w:rPr>
                                  <w:t>學校本位課程目標</w:t>
                                </w:r>
                                <w:r>
                                  <w:rPr>
                                    <w:rFonts w:eastAsia="標楷體" w:hint="eastAsia"/>
                                    <w:u w:val="single"/>
                                    <w:lang w:eastAsia="zh-TW"/>
                                  </w:rPr>
                                  <w:t xml:space="preserve">  </w:t>
                                </w:r>
                              </w:p>
                              <w:p w:rsidR="00E1375A" w:rsidRDefault="00E1375A" w:rsidP="00E1375A">
                                <w:pPr>
                                  <w:jc w:val="both"/>
                                  <w:rPr>
                                    <w:rFonts w:eastAsia="標楷體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lang w:eastAsia="zh-TW"/>
                                  </w:rPr>
                                  <w:t>1.</w:t>
                                </w:r>
                                <w:r>
                                  <w:rPr>
                                    <w:rFonts w:eastAsia="標楷體" w:hint="eastAsia"/>
                                    <w:lang w:eastAsia="zh-TW"/>
                                  </w:rPr>
                                  <w:t>增進自我瞭解，發展個人潛能</w:t>
                                </w:r>
                              </w:p>
                              <w:p w:rsidR="00E1375A" w:rsidRDefault="00E1375A" w:rsidP="00E1375A">
                                <w:pPr>
                                  <w:jc w:val="both"/>
                                  <w:rPr>
                                    <w:rFonts w:eastAsia="標楷體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lang w:eastAsia="zh-TW"/>
                                  </w:rPr>
                                  <w:t>2.</w:t>
                                </w:r>
                                <w:r>
                                  <w:rPr>
                                    <w:rFonts w:eastAsia="標楷體" w:hint="eastAsia"/>
                                    <w:lang w:eastAsia="zh-TW"/>
                                  </w:rPr>
                                  <w:t>培養欣賞、表現、審表及創作能力</w:t>
                                </w:r>
                              </w:p>
                              <w:p w:rsidR="00E1375A" w:rsidRDefault="00E1375A" w:rsidP="00E1375A">
                                <w:pPr>
                                  <w:jc w:val="both"/>
                                  <w:rPr>
                                    <w:rFonts w:eastAsia="標楷體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lang w:eastAsia="zh-TW"/>
                                  </w:rPr>
                                  <w:t>3.</w:t>
                                </w:r>
                                <w:r>
                                  <w:rPr>
                                    <w:rFonts w:eastAsia="標楷體" w:hint="eastAsia"/>
                                    <w:lang w:eastAsia="zh-TW"/>
                                  </w:rPr>
                                  <w:t>培養表達、溝通和分享的知能</w:t>
                                </w:r>
                              </w:p>
                              <w:p w:rsidR="00E1375A" w:rsidRDefault="00E1375A" w:rsidP="00E1375A">
                                <w:pPr>
                                  <w:jc w:val="both"/>
                                  <w:rPr>
                                    <w:rFonts w:eastAsia="標楷體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lang w:eastAsia="zh-TW"/>
                                  </w:rPr>
                                  <w:t>4.</w:t>
                                </w:r>
                                <w:r>
                                  <w:rPr>
                                    <w:rFonts w:eastAsia="標楷體" w:hint="eastAsia"/>
                                    <w:lang w:eastAsia="zh-TW"/>
                                  </w:rPr>
                                  <w:t>發展尊重他人、關懷社會、增進團隊合作</w:t>
                                </w:r>
                              </w:p>
                              <w:p w:rsidR="00E1375A" w:rsidRDefault="00E1375A" w:rsidP="00E1375A">
                                <w:pPr>
                                  <w:jc w:val="both"/>
                                  <w:rPr>
                                    <w:rFonts w:eastAsia="標楷體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lang w:eastAsia="zh-TW"/>
                                  </w:rPr>
                                  <w:t>5.</w:t>
                                </w:r>
                                <w:r>
                                  <w:rPr>
                                    <w:rFonts w:eastAsia="標楷體" w:hint="eastAsia"/>
                                    <w:lang w:eastAsia="zh-TW"/>
                                  </w:rPr>
                                  <w:t>促進文化學習與國際瞭解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4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4143" y="3409"/>
                              <a:ext cx="3734" cy="1008"/>
                              <a:chOff x="4143" y="3409"/>
                              <a:chExt cx="3734" cy="1008"/>
                            </a:xfrm>
                          </wpg:grpSpPr>
                          <wps:wsp>
                            <wps:cNvPr id="45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13" y="3513"/>
                                <a:ext cx="3430" cy="9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5A" w:rsidRDefault="00E1375A" w:rsidP="00E1375A">
                                  <w:pPr>
                                    <w:jc w:val="center"/>
                                    <w:rPr>
                                      <w:rFonts w:eastAsia="標楷體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lang w:eastAsia="zh-TW"/>
                                    </w:rPr>
                                    <w:t>學校願景</w:t>
                                  </w:r>
                                </w:p>
                                <w:p w:rsidR="00E1375A" w:rsidRDefault="00E1375A" w:rsidP="00E1375A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lang w:eastAsia="zh-TW"/>
                                    </w:rPr>
                                    <w:t>健康成長、認真學習、適性發展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43" y="3409"/>
                                <a:ext cx="3734" cy="9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7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65" y="734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55" y="4441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9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8661" y="10007"/>
                              <a:ext cx="2050" cy="4883"/>
                              <a:chOff x="8797" y="10232"/>
                              <a:chExt cx="2050" cy="4445"/>
                            </a:xfrm>
                          </wpg:grpSpPr>
                          <wpg:grpSp>
                            <wpg:cNvPr id="50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797" y="10232"/>
                                <a:ext cx="2050" cy="4036"/>
                                <a:chOff x="6217" y="10240"/>
                                <a:chExt cx="2050" cy="4036"/>
                              </a:xfrm>
                            </wpg:grpSpPr>
                            <wps:wsp>
                              <wps:cNvPr id="5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17" y="10240"/>
                                  <a:ext cx="2050" cy="40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E1375A" w:rsidRDefault="00E1375A" w:rsidP="00E1375A">
                                    <w:pPr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課程名稱</w:t>
                                    </w:r>
                                  </w:p>
                                  <w:p w:rsidR="00E1375A" w:rsidRDefault="00E1375A" w:rsidP="00E1375A">
                                    <w:pPr>
                                      <w:spacing w:beforeLines="50" w:before="180"/>
                                    </w:pPr>
                                  </w:p>
                                </w:txbxContent>
                              </wps:txbx>
                              <wps:bodyPr rot="0" vert="horz" wrap="square" lIns="21600" tIns="45720" rIns="21600" bIns="45720" anchor="t" anchorCtr="0" upright="1">
                                <a:noAutofit/>
                              </wps:bodyPr>
                            </wps:wsp>
                            <wps:wsp>
                              <wps:cNvPr id="52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17" y="10713"/>
                                  <a:ext cx="20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3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0777"/>
                                <a:ext cx="1836" cy="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5A" w:rsidRDefault="00E1375A" w:rsidP="00E1375A">
                                  <w:pPr>
                                    <w:pStyle w:val="a5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napToGrid/>
                                    <w:spacing w:line="360" w:lineRule="exact"/>
                                    <w:rPr>
                                      <w:rFonts w:eastAsia="標楷體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2"/>
                                      <w:szCs w:val="24"/>
                                    </w:rPr>
                                    <w:t>國文領域課程</w:t>
                                  </w:r>
                                </w:p>
                                <w:p w:rsidR="00E1375A" w:rsidRDefault="00E1375A" w:rsidP="00E1375A">
                                  <w:pPr>
                                    <w:pStyle w:val="a5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napToGrid/>
                                    <w:spacing w:line="360" w:lineRule="exact"/>
                                    <w:rPr>
                                      <w:rFonts w:eastAsia="標楷體"/>
                                      <w:spacing w:val="-8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2"/>
                                      <w:szCs w:val="24"/>
                                    </w:rPr>
                                    <w:t>閱讀指導彈性課程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60" w:lineRule="exact"/>
                                    <w:rPr>
                                      <w:rFonts w:eastAsia="標楷體"/>
                                      <w:spacing w:val="-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班書閱讀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60" w:lineRule="exact"/>
                                    <w:rPr>
                                      <w:rFonts w:eastAsia="標楷體"/>
                                      <w:spacing w:val="-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短文閱讀寫作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60" w:lineRule="exact"/>
                                    <w:rPr>
                                      <w:rFonts w:eastAsia="標楷體"/>
                                      <w:spacing w:val="-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多元潛能開發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-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60" w:lineRule="exact"/>
                                    <w:rPr>
                                      <w:rFonts w:eastAsia="標楷體"/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</w:rPr>
                                    <w:t>課後扶助補救教學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1444" y="9970"/>
                              <a:ext cx="2249" cy="4476"/>
                              <a:chOff x="1380" y="10198"/>
                              <a:chExt cx="2249" cy="4075"/>
                            </a:xfrm>
                          </wpg:grpSpPr>
                          <wps:wsp>
                            <wps:cNvPr id="55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0" y="10198"/>
                                <a:ext cx="2050" cy="40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1375A" w:rsidRDefault="00E1375A" w:rsidP="00E1375A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課程名稱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beforeLines="50" w:before="180"/>
                                  </w:pPr>
                                </w:p>
                              </w:txbxContent>
                            </wps:txbx>
                            <wps:bodyPr rot="0" vert="horz" wrap="square" lIns="21600" tIns="45720" rIns="21600" bIns="45720" anchor="t" anchorCtr="0" upright="1">
                              <a:noAutofit/>
                            </wps:bodyPr>
                          </wps:wsp>
                          <wps:wsp>
                            <wps:cNvPr id="56" name="Text Box 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73" y="10741"/>
                                <a:ext cx="1956" cy="35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5A" w:rsidRPr="00B80227" w:rsidRDefault="00E1375A" w:rsidP="00E1375A">
                                  <w:pPr>
                                    <w:pStyle w:val="a5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napToGrid/>
                                    <w:spacing w:line="340" w:lineRule="exact"/>
                                    <w:rPr>
                                      <w:rFonts w:eastAsia="標楷體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2"/>
                                      <w:szCs w:val="24"/>
                                    </w:rPr>
                                    <w:t>語文領域課程</w:t>
                                  </w:r>
                                </w:p>
                                <w:p w:rsidR="00E1375A" w:rsidRDefault="00E1375A" w:rsidP="00E1375A">
                                  <w:pPr>
                                    <w:pStyle w:val="a5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napToGrid/>
                                    <w:spacing w:line="340" w:lineRule="exact"/>
                                    <w:rPr>
                                      <w:rFonts w:eastAsia="標楷體"/>
                                      <w:spacing w:val="-8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sz w:val="22"/>
                                      <w:szCs w:val="24"/>
                                    </w:rPr>
                                    <w:t>晨間英聽時間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40" w:lineRule="exact"/>
                                    <w:rPr>
                                      <w:rFonts w:eastAsia="標楷體"/>
                                      <w:spacing w:val="-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英文抽背活動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40" w:lineRule="exact"/>
                                    <w:rPr>
                                      <w:rFonts w:eastAsia="標楷體"/>
                                      <w:spacing w:val="-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國文抽背活動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40" w:lineRule="exact"/>
                                    <w:rPr>
                                      <w:rFonts w:eastAsia="標楷體"/>
                                      <w:spacing w:val="-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節慶活動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40" w:lineRule="exact"/>
                                    <w:rPr>
                                      <w:rFonts w:eastAsia="標楷體"/>
                                      <w:spacing w:val="-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語文演講比賽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40" w:lineRule="exact"/>
                                    <w:rPr>
                                      <w:rFonts w:eastAsia="標楷體"/>
                                      <w:spacing w:val="-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課後扶助補救教學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40" w:lineRule="exact"/>
                                    <w:rPr>
                                      <w:rFonts w:eastAsia="標楷體"/>
                                      <w:spacing w:val="-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字彙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2000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拼字比賽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40" w:lineRule="exact"/>
                                    <w:rPr>
                                      <w:rFonts w:eastAsia="標楷體"/>
                                      <w:spacing w:val="-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8"/>
                                      <w:lang w:eastAsia="zh-TW"/>
                                    </w:rPr>
                                    <w:t>字音字形比賽</w:t>
                                  </w:r>
                                </w:p>
                                <w:p w:rsidR="00E1375A" w:rsidRDefault="00E1375A" w:rsidP="00E1375A">
                                  <w:pPr>
                                    <w:spacing w:line="340" w:lineRule="exact"/>
                                    <w:rPr>
                                      <w:rFonts w:eastAsia="標楷體"/>
                                      <w:spacing w:val="-8"/>
                                      <w:lang w:eastAsia="zh-T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7" name="Lin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0" y="10600"/>
                                <a:ext cx="20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4784" y="10016"/>
                              <a:ext cx="2208" cy="4530"/>
                              <a:chOff x="4784" y="10016"/>
                              <a:chExt cx="2208" cy="4530"/>
                            </a:xfrm>
                          </wpg:grpSpPr>
                          <wpg:grpSp>
                            <wpg:cNvPr id="59" name="Group 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84" y="10016"/>
                                <a:ext cx="2208" cy="4530"/>
                                <a:chOff x="4784" y="10016"/>
                                <a:chExt cx="2208" cy="4530"/>
                              </a:xfrm>
                            </wpg:grpSpPr>
                            <wps:wsp>
                              <wps:cNvPr id="60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84" y="10016"/>
                                  <a:ext cx="2140" cy="44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E1375A" w:rsidRDefault="00E1375A" w:rsidP="00E1375A">
                                    <w:pPr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課程名稱</w:t>
                                    </w:r>
                                  </w:p>
                                  <w:p w:rsidR="00E1375A" w:rsidRDefault="00E1375A" w:rsidP="00E1375A">
                                    <w:pPr>
                                      <w:spacing w:beforeLines="50" w:before="180"/>
                                    </w:pPr>
                                  </w:p>
                                </w:txbxContent>
                              </wps:txbx>
                              <wps:bodyPr rot="0" vert="horz" wrap="square" lIns="21600" tIns="45720" rIns="21600" bIns="45720" anchor="t" anchorCtr="0" upright="1">
                                <a:noAutofit/>
                              </wps:bodyPr>
                            </wps:wsp>
                            <wps:wsp>
                              <wps:cNvPr id="61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36" y="10566"/>
                                  <a:ext cx="1956" cy="3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1375A" w:rsidRDefault="00E1375A" w:rsidP="00E1375A">
                                    <w:pPr>
                                      <w:pStyle w:val="a5"/>
                                      <w:tabs>
                                        <w:tab w:val="clear" w:pos="4153"/>
                                        <w:tab w:val="clear" w:pos="8306"/>
                                      </w:tabs>
                                      <w:snapToGrid/>
                                      <w:spacing w:line="420" w:lineRule="exact"/>
                                      <w:rPr>
                                        <w:rFonts w:eastAsia="標楷體"/>
                                        <w:sz w:val="22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  <w:sz w:val="22"/>
                                        <w:szCs w:val="24"/>
                                      </w:rPr>
                                      <w:t>資訊融入各領域</w:t>
                                    </w:r>
                                  </w:p>
                                  <w:p w:rsidR="00E1375A" w:rsidRDefault="00E1375A" w:rsidP="00E1375A">
                                    <w:pPr>
                                      <w:pStyle w:val="a5"/>
                                      <w:tabs>
                                        <w:tab w:val="clear" w:pos="4153"/>
                                        <w:tab w:val="clear" w:pos="8306"/>
                                      </w:tabs>
                                      <w:snapToGrid/>
                                      <w:spacing w:line="420" w:lineRule="exact"/>
                                      <w:rPr>
                                        <w:rFonts w:eastAsia="標楷體"/>
                                        <w:sz w:val="22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  <w:sz w:val="22"/>
                                        <w:szCs w:val="24"/>
                                      </w:rPr>
                                      <w:t>生活應用彈性課程</w:t>
                                    </w:r>
                                  </w:p>
                                  <w:p w:rsidR="00E1375A" w:rsidRPr="00B80227" w:rsidRDefault="00E1375A" w:rsidP="00E1375A">
                                    <w:pPr>
                                      <w:pStyle w:val="a5"/>
                                      <w:tabs>
                                        <w:tab w:val="clear" w:pos="4153"/>
                                        <w:tab w:val="clear" w:pos="8306"/>
                                      </w:tabs>
                                      <w:snapToGrid/>
                                      <w:spacing w:line="420" w:lineRule="exact"/>
                                      <w:rPr>
                                        <w:rFonts w:eastAsia="標楷體"/>
                                        <w:spacing w:val="-8"/>
                                        <w:sz w:val="22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  <w:sz w:val="22"/>
                                        <w:szCs w:val="24"/>
                                      </w:rPr>
                                      <w:t>電腦文書教學</w:t>
                                    </w:r>
                                  </w:p>
                                  <w:p w:rsidR="00E1375A" w:rsidRDefault="00E1375A" w:rsidP="00E1375A">
                                    <w:pPr>
                                      <w:spacing w:line="420" w:lineRule="exact"/>
                                      <w:rPr>
                                        <w:rFonts w:eastAsia="標楷體"/>
                                        <w:spacing w:val="-8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  <w:spacing w:val="-8"/>
                                        <w:lang w:eastAsia="zh-TW"/>
                                      </w:rPr>
                                      <w:t>職業試探活動</w:t>
                                    </w:r>
                                  </w:p>
                                  <w:p w:rsidR="00E1375A" w:rsidRDefault="00E1375A" w:rsidP="00E1375A">
                                    <w:pPr>
                                      <w:pStyle w:val="a7"/>
                                      <w:spacing w:line="420" w:lineRule="exact"/>
                                      <w:rPr>
                                        <w:rFonts w:eastAsia="標楷體"/>
                                        <w:spacing w:val="-8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  <w:spacing w:val="-8"/>
                                        <w:sz w:val="22"/>
                                      </w:rPr>
                                      <w:t>畢業影片製作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2" name="Lin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84" y="10426"/>
                                <a:ext cx="21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" name="Group 63"/>
                          <wpg:cNvGrpSpPr>
                            <a:grpSpLocks/>
                          </wpg:cNvGrpSpPr>
                          <wpg:grpSpPr bwMode="auto">
                            <a:xfrm>
                              <a:off x="1634" y="7769"/>
                              <a:ext cx="8853" cy="1790"/>
                              <a:chOff x="1634" y="7769"/>
                              <a:chExt cx="8853" cy="1790"/>
                            </a:xfrm>
                          </wpg:grpSpPr>
                          <wpg:grpSp>
                            <wpg:cNvPr id="64" name="Group 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34" y="9053"/>
                                <a:ext cx="8853" cy="506"/>
                                <a:chOff x="1566" y="7688"/>
                                <a:chExt cx="8853" cy="475"/>
                              </a:xfrm>
                            </wpg:grpSpPr>
                            <wps:wsp>
                              <wps:cNvPr id="66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6" y="7705"/>
                                  <a:ext cx="1639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1375A" w:rsidRDefault="00E1375A" w:rsidP="00E1375A">
                                    <w:pPr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語文教育</w:t>
                                    </w:r>
                                  </w:p>
                                  <w:p w:rsidR="00E1375A" w:rsidRDefault="00E1375A" w:rsidP="00E1375A">
                                    <w:pPr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216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03" y="7688"/>
                                  <a:ext cx="1644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1375A" w:rsidRDefault="00E1375A" w:rsidP="00E1375A">
                                    <w:pPr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資訊教育</w:t>
                                    </w:r>
                                  </w:p>
                                  <w:p w:rsidR="00E1375A" w:rsidRDefault="00E1375A" w:rsidP="00E1375A">
                                    <w:pPr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216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75" y="7717"/>
                                  <a:ext cx="1644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1375A" w:rsidRDefault="00E1375A" w:rsidP="00E1375A">
                                    <w:pPr>
                                      <w:pStyle w:val="a7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深耕閱讀</w:t>
                                    </w:r>
                                  </w:p>
                                  <w:p w:rsidR="00E1375A" w:rsidRDefault="00E1375A" w:rsidP="00E1375A">
                                    <w:pPr>
                                      <w:pStyle w:val="a7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2160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0" name="Line 7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97" y="8793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7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655" y="8793"/>
                                <a:ext cx="0" cy="2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7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01" y="8805"/>
                                <a:ext cx="0" cy="2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01" y="8793"/>
                                <a:ext cx="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4" name="Group 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57" y="7769"/>
                                <a:ext cx="3570" cy="1008"/>
                                <a:chOff x="4155" y="7693"/>
                                <a:chExt cx="3570" cy="1008"/>
                              </a:xfrm>
                            </wpg:grpSpPr>
                            <wpg:grpSp>
                              <wpg:cNvPr id="75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55" y="7693"/>
                                  <a:ext cx="3570" cy="736"/>
                                  <a:chOff x="4155" y="7693"/>
                                  <a:chExt cx="3570" cy="736"/>
                                </a:xfrm>
                              </wpg:grpSpPr>
                              <wps:wsp>
                                <wps:cNvPr id="76" name="Rectangle 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55" y="7693"/>
                                    <a:ext cx="3570" cy="7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Text Box 7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13" y="7801"/>
                                    <a:ext cx="2250" cy="6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1375A" w:rsidRDefault="00E1375A" w:rsidP="00E1375A">
                                      <w:pPr>
                                        <w:rPr>
                                          <w:rFonts w:eastAsia="標楷體"/>
                                        </w:rPr>
                                      </w:pPr>
                                      <w:r>
                                        <w:rPr>
                                          <w:rFonts w:eastAsia="標楷體" w:hint="eastAsia"/>
                                        </w:rPr>
                                        <w:t>學校本位課程項目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8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95" y="8429"/>
                                  <a:ext cx="0" cy="2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80" name="Group 80"/>
                        <wpg:cNvGrpSpPr>
                          <a:grpSpLocks/>
                        </wpg:cNvGrpSpPr>
                        <wpg:grpSpPr bwMode="auto">
                          <a:xfrm>
                            <a:off x="2425" y="9546"/>
                            <a:ext cx="7260" cy="423"/>
                            <a:chOff x="2425" y="9546"/>
                            <a:chExt cx="7260" cy="423"/>
                          </a:xfrm>
                        </wpg:grpSpPr>
                        <wps:wsp>
                          <wps:cNvPr id="82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5" y="9593"/>
                              <a:ext cx="0" cy="3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85" y="9597"/>
                              <a:ext cx="0" cy="3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97" y="9546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1C9F92" id="Group 38" o:spid="_x0000_s1026" style="position:absolute;margin-left:0;margin-top:5.4pt;width:498.2pt;height:612.05pt;z-index:251656704;mso-position-horizontal:left;mso-position-horizontal-relative:margin;mso-width-relative:margin" coordorigin="1444,3409" coordsize="9267,1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7" type="#_x0000_t202" style="position:absolute;left:1549;top:10581;width:2144;height:3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E1375A" w:rsidRDefault="00E1375A" w:rsidP="00E1375A">
                        <w:pPr>
                          <w:spacing w:line="340" w:lineRule="exact"/>
                          <w:rPr>
                            <w:rFonts w:eastAsia="標楷體"/>
                            <w:spacing w:val="-8"/>
                          </w:rPr>
                        </w:pPr>
                      </w:p>
                    </w:txbxContent>
                  </v:textbox>
                </v:shape>
                <v:group id="Group 41" o:spid="_x0000_s1028" style="position:absolute;left:1444;top:3409;width:9267;height:11481" coordorigin="1444,3409" coordsize="9267,11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ect id="Rectangle 43" o:spid="_x0000_s1029" style="position:absolute;left:3443;top:4977;width:5154;height:2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  <v:textbox>
                      <w:txbxContent>
                        <w:p w:rsidR="00E1375A" w:rsidRDefault="00E1375A" w:rsidP="00E1375A">
                          <w:pPr>
                            <w:ind w:firstLineChars="500" w:firstLine="1100"/>
                            <w:rPr>
                              <w:rFonts w:eastAsia="標楷體"/>
                              <w:u w:val="single"/>
                              <w:lang w:eastAsia="zh-TW"/>
                            </w:rPr>
                          </w:pPr>
                          <w:r>
                            <w:rPr>
                              <w:rFonts w:eastAsia="標楷體" w:hint="eastAsia"/>
                              <w:u w:val="single"/>
                              <w:lang w:eastAsia="zh-TW"/>
                            </w:rPr>
                            <w:t xml:space="preserve">  </w:t>
                          </w:r>
                          <w:r>
                            <w:rPr>
                              <w:rFonts w:eastAsia="標楷體" w:hint="eastAsia"/>
                              <w:u w:val="single"/>
                              <w:lang w:eastAsia="zh-TW"/>
                            </w:rPr>
                            <w:t>學校本位課程目標</w:t>
                          </w:r>
                          <w:r>
                            <w:rPr>
                              <w:rFonts w:eastAsia="標楷體" w:hint="eastAsia"/>
                              <w:u w:val="single"/>
                              <w:lang w:eastAsia="zh-TW"/>
                            </w:rPr>
                            <w:t xml:space="preserve">  </w:t>
                          </w:r>
                        </w:p>
                        <w:p w:rsidR="00E1375A" w:rsidRDefault="00E1375A" w:rsidP="00E1375A">
                          <w:pPr>
                            <w:jc w:val="both"/>
                            <w:rPr>
                              <w:rFonts w:eastAsia="標楷體"/>
                              <w:lang w:eastAsia="zh-TW"/>
                            </w:rPr>
                          </w:pPr>
                          <w:r>
                            <w:rPr>
                              <w:rFonts w:eastAsia="標楷體" w:hint="eastAsia"/>
                              <w:lang w:eastAsia="zh-TW"/>
                            </w:rPr>
                            <w:t>1.</w:t>
                          </w:r>
                          <w:r>
                            <w:rPr>
                              <w:rFonts w:eastAsia="標楷體" w:hint="eastAsia"/>
                              <w:lang w:eastAsia="zh-TW"/>
                            </w:rPr>
                            <w:t>增進自我瞭解，發展個人潛能</w:t>
                          </w:r>
                        </w:p>
                        <w:p w:rsidR="00E1375A" w:rsidRDefault="00E1375A" w:rsidP="00E1375A">
                          <w:pPr>
                            <w:jc w:val="both"/>
                            <w:rPr>
                              <w:rFonts w:eastAsia="標楷體"/>
                              <w:lang w:eastAsia="zh-TW"/>
                            </w:rPr>
                          </w:pPr>
                          <w:r>
                            <w:rPr>
                              <w:rFonts w:eastAsia="標楷體" w:hint="eastAsia"/>
                              <w:lang w:eastAsia="zh-TW"/>
                            </w:rPr>
                            <w:t>2.</w:t>
                          </w:r>
                          <w:r>
                            <w:rPr>
                              <w:rFonts w:eastAsia="標楷體" w:hint="eastAsia"/>
                              <w:lang w:eastAsia="zh-TW"/>
                            </w:rPr>
                            <w:t>培養欣賞、表現、審表及創作能力</w:t>
                          </w:r>
                        </w:p>
                        <w:p w:rsidR="00E1375A" w:rsidRDefault="00E1375A" w:rsidP="00E1375A">
                          <w:pPr>
                            <w:jc w:val="both"/>
                            <w:rPr>
                              <w:rFonts w:eastAsia="標楷體"/>
                              <w:lang w:eastAsia="zh-TW"/>
                            </w:rPr>
                          </w:pPr>
                          <w:r>
                            <w:rPr>
                              <w:rFonts w:eastAsia="標楷體" w:hint="eastAsia"/>
                              <w:lang w:eastAsia="zh-TW"/>
                            </w:rPr>
                            <w:t>3.</w:t>
                          </w:r>
                          <w:r>
                            <w:rPr>
                              <w:rFonts w:eastAsia="標楷體" w:hint="eastAsia"/>
                              <w:lang w:eastAsia="zh-TW"/>
                            </w:rPr>
                            <w:t>培養表達、溝通和分享的知能</w:t>
                          </w:r>
                        </w:p>
                        <w:p w:rsidR="00E1375A" w:rsidRDefault="00E1375A" w:rsidP="00E1375A">
                          <w:pPr>
                            <w:jc w:val="both"/>
                            <w:rPr>
                              <w:rFonts w:eastAsia="標楷體"/>
                              <w:lang w:eastAsia="zh-TW"/>
                            </w:rPr>
                          </w:pPr>
                          <w:r>
                            <w:rPr>
                              <w:rFonts w:eastAsia="標楷體" w:hint="eastAsia"/>
                              <w:lang w:eastAsia="zh-TW"/>
                            </w:rPr>
                            <w:t>4.</w:t>
                          </w:r>
                          <w:r>
                            <w:rPr>
                              <w:rFonts w:eastAsia="標楷體" w:hint="eastAsia"/>
                              <w:lang w:eastAsia="zh-TW"/>
                            </w:rPr>
                            <w:t>發展尊重他人、關懷社會、增進團隊合作</w:t>
                          </w:r>
                        </w:p>
                        <w:p w:rsidR="00E1375A" w:rsidRDefault="00E1375A" w:rsidP="00E1375A">
                          <w:pPr>
                            <w:jc w:val="both"/>
                            <w:rPr>
                              <w:rFonts w:eastAsia="標楷體"/>
                              <w:lang w:eastAsia="zh-TW"/>
                            </w:rPr>
                          </w:pPr>
                          <w:r>
                            <w:rPr>
                              <w:rFonts w:eastAsia="標楷體" w:hint="eastAsia"/>
                              <w:lang w:eastAsia="zh-TW"/>
                            </w:rPr>
                            <w:t>5.</w:t>
                          </w:r>
                          <w:r>
                            <w:rPr>
                              <w:rFonts w:eastAsia="標楷體" w:hint="eastAsia"/>
                              <w:lang w:eastAsia="zh-TW"/>
                            </w:rPr>
                            <w:t>促進文化學習與國際瞭解</w:t>
                          </w:r>
                        </w:p>
                      </w:txbxContent>
                    </v:textbox>
                  </v:rect>
                  <v:group id="Group 44" o:spid="_x0000_s1030" style="position:absolute;left:4143;top:3409;width:3734;height:1008" coordorigin="4143,3409" coordsize="3734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shape id="Text Box 45" o:spid="_x0000_s1031" type="#_x0000_t202" style="position:absolute;left:4313;top:3513;width:3430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  <v:textbox inset="0,0,0,0">
                        <w:txbxContent>
                          <w:p w:rsidR="00E1375A" w:rsidRDefault="00E1375A" w:rsidP="00E1375A">
                            <w:pPr>
                              <w:jc w:val="center"/>
                              <w:rPr>
                                <w:rFonts w:eastAsia="標楷體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lang w:eastAsia="zh-TW"/>
                              </w:rPr>
                              <w:t>學校願景</w:t>
                            </w:r>
                          </w:p>
                          <w:p w:rsidR="00E1375A" w:rsidRDefault="00E1375A" w:rsidP="00E1375A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lang w:eastAsia="zh-TW"/>
                              </w:rPr>
                              <w:t>健康成長、認真學習、適性發展</w:t>
                            </w:r>
                          </w:p>
                        </w:txbxContent>
                      </v:textbox>
                    </v:shape>
                    <v:rect id="Rectangle 46" o:spid="_x0000_s1032" style="position:absolute;left:4143;top:3409;width:3734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trosMA&#10;AADbAAAADwAAAGRycy9kb3ducmV2LnhtbESPQWvCQBSE70L/w/IKvemmUqVEN5JKhZ6EqlC9PbLP&#10;3ZDs25DdmvTfu4VCj8PMfMOsN6NrxY36UHtW8DzLQBBXXtdsFJyOu+kriBCRNbaeScEPBdgUD5M1&#10;5toP/Em3QzQiQTjkqMDG2OVShsqSwzDzHXHyrr53GJPsjdQ9DgnuWjnPsqV0WHNasNjR1lLVHL6d&#10;gvfusi8XJsjyK9pz49+Gnd0bpZ4ex3IFItIY/8N/7Q+t4GU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trosMAAADbAAAADwAAAAAAAAAAAAAAAACYAgAAZHJzL2Rv&#10;d25yZXYueG1sUEsFBgAAAAAEAAQA9QAAAIgDAAAAAA==&#10;" filled="f"/>
                  </v:group>
                  <v:line id="Line 47" o:spid="_x0000_s1033" style="position:absolute;visibility:visible;mso-wrap-style:square" from="5865,7345" to="5865,7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  <v:stroke endarrow="block"/>
                  </v:line>
                  <v:line id="Line 48" o:spid="_x0000_s1034" style="position:absolute;visibility:visible;mso-wrap-style:square" from="5955,4441" to="5955,4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WCgcAAAADbAAAADwAAAGRycy9kb3ducmV2LnhtbERPz2vCMBS+D/wfwhO8zVQRGdUoQ1B6&#10;EZkTz8/mre3WvNQmNnV/vTkIHj++38t1b2rRUesqywom4wQEcW51xYWC0/f2/QOE88gaa8uk4E4O&#10;1qvB2xJTbQN/UXf0hYgh7FJUUHrfpFK6vCSDbmwb4sj92Nagj7AtpG4xxHBTy2mSzKXBimNDiQ1t&#10;Ssr/jjejIAn/O/krs6o7ZPtraC7hPL0GpUbD/nMBwlPvX+KnO9MKZnFs/BJ/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1goHAAAAA2wAAAA8AAAAAAAAAAAAAAAAA&#10;oQIAAGRycy9kb3ducmV2LnhtbFBLBQYAAAAABAAEAPkAAACOAwAAAAA=&#10;">
                    <v:stroke startarrow="block" endarrow="block"/>
                  </v:line>
                  <v:group id="Group 49" o:spid="_x0000_s1035" style="position:absolute;left:8661;top:10007;width:2050;height:4883" coordorigin="8797,10232" coordsize="2050,4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group id="Group 50" o:spid="_x0000_s1036" style="position:absolute;left:8797;top:10232;width:2050;height:4036" coordorigin="6217,10240" coordsize="2050,4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rect id="Rectangle 51" o:spid="_x0000_s1037" style="position:absolute;left:6217;top:10240;width:2050;height:4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bRcIA&#10;AADbAAAADwAAAGRycy9kb3ducmV2LnhtbESPwWrDMBBE74H8g9hAbrEcl5biRAmhtKXXJnHPi7WR&#10;TKyVa8mO8/dVodDjMDNvmO1+cq0YqQ+NZwXrLAdBXHvdsFFwPr2tnkGEiKyx9UwK7hRgv5vPtlhq&#10;f+NPGo/RiAThUKICG2NXShlqSw5D5jvi5F187zAm2Rupe7wluGtlkedP0mHDacFiRy+W6utxcAoe&#10;impA+f1+KsyrrYrDxfj6yyi1XEyHDYhIU/wP/7U/tILHNfx+S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JtFwgAAANsAAAAPAAAAAAAAAAAAAAAAAJgCAABkcnMvZG93&#10;bnJldi54bWxQSwUGAAAAAAQABAD1AAAAhwMAAAAA&#10;" filled="f">
                        <v:textbox inset=".6mm,,.6mm">
                          <w:txbxContent>
                            <w:p w:rsidR="00E1375A" w:rsidRDefault="00E1375A" w:rsidP="00E1375A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課程名稱</w:t>
                              </w:r>
                            </w:p>
                            <w:p w:rsidR="00E1375A" w:rsidRDefault="00E1375A" w:rsidP="00E1375A">
                              <w:pPr>
                                <w:spacing w:beforeLines="50" w:before="180"/>
                              </w:pPr>
                            </w:p>
                          </w:txbxContent>
                        </v:textbox>
                      </v:rect>
                      <v:line id="Line 52" o:spid="_x0000_s1038" style="position:absolute;visibility:visible;mso-wrap-style:square" from="6217,10713" to="8263,10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</v:group>
                    <v:shape id="Text Box 53" o:spid="_x0000_s1039" type="#_x0000_t202" style="position:absolute;left:8895;top:10777;width:1836;height:3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    <v:textbox inset="0,0,0,0">
                        <w:txbxContent>
                          <w:p w:rsidR="00E1375A" w:rsidRDefault="00E1375A" w:rsidP="00E1375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360" w:lineRule="exact"/>
                              <w:rPr>
                                <w:rFonts w:eastAsia="標楷體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  <w:szCs w:val="24"/>
                              </w:rPr>
                              <w:t>國文領域課程</w:t>
                            </w:r>
                          </w:p>
                          <w:p w:rsidR="00E1375A" w:rsidRDefault="00E1375A" w:rsidP="00E1375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360" w:lineRule="exact"/>
                              <w:rPr>
                                <w:rFonts w:eastAsia="標楷體"/>
                                <w:spacing w:val="-8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  <w:szCs w:val="24"/>
                              </w:rPr>
                              <w:t>閱讀指導彈性課程</w:t>
                            </w:r>
                          </w:p>
                          <w:p w:rsidR="00E1375A" w:rsidRDefault="00E1375A" w:rsidP="00E1375A">
                            <w:pPr>
                              <w:spacing w:line="360" w:lineRule="exact"/>
                              <w:rPr>
                                <w:rFonts w:eastAsia="標楷體"/>
                                <w:spacing w:val="-8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班書閱讀</w:t>
                            </w:r>
                          </w:p>
                          <w:p w:rsidR="00E1375A" w:rsidRDefault="00E1375A" w:rsidP="00E1375A">
                            <w:pPr>
                              <w:spacing w:line="360" w:lineRule="exact"/>
                              <w:rPr>
                                <w:rFonts w:eastAsia="標楷體"/>
                                <w:spacing w:val="-8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短文閱讀寫作</w:t>
                            </w:r>
                          </w:p>
                          <w:p w:rsidR="00E1375A" w:rsidRDefault="00E1375A" w:rsidP="00E1375A">
                            <w:pPr>
                              <w:spacing w:line="360" w:lineRule="exact"/>
                              <w:rPr>
                                <w:rFonts w:eastAsia="標楷體"/>
                                <w:spacing w:val="-8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多元潛能開發</w:t>
                            </w: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-</w:t>
                            </w:r>
                          </w:p>
                          <w:p w:rsidR="00E1375A" w:rsidRDefault="00E1375A" w:rsidP="00E1375A">
                            <w:pPr>
                              <w:spacing w:line="360" w:lineRule="exact"/>
                              <w:rPr>
                                <w:rFonts w:eastAsia="標楷體"/>
                                <w:spacing w:val="-8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</w:rPr>
                              <w:t>課後扶助補救教學</w:t>
                            </w:r>
                          </w:p>
                        </w:txbxContent>
                      </v:textbox>
                    </v:shape>
                  </v:group>
                  <v:group id="Group 54" o:spid="_x0000_s1040" style="position:absolute;left:1444;top:9970;width:2249;height:4476" coordorigin="1380,10198" coordsize="2249,4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rect id="Rectangle 55" o:spid="_x0000_s1041" style="position:absolute;left:1380;top:10198;width:2050;height:4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dRsAA&#10;AADbAAAADwAAAGRycy9kb3ducmV2LnhtbESPT4vCMBTE78J+h/CEvWlqF2WpRhFR2av/9vxonkmx&#10;eek2Ubvf3giCx2FmfsPMFp2rxY3aUHlWMBpmIIhLrys2Co6HzeAbRIjIGmvPpOCfAizmH70ZFtrf&#10;eUe3fTQiQTgUqMDG2BRShtKSwzD0DXHyzr51GJNsjdQt3hPc1TLPsol0WHFasNjQylJ52V+dgq/8&#10;dEX5tz3kZm1P+fJsfPlrlPrsd8spiEhdfIdf7R+tYDyG55f0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edRsAAAADbAAAADwAAAAAAAAAAAAAAAACYAgAAZHJzL2Rvd25y&#10;ZXYueG1sUEsFBgAAAAAEAAQA9QAAAIUDAAAAAA==&#10;" filled="f">
                      <v:textbox inset=".6mm,,.6mm">
                        <w:txbxContent>
                          <w:p w:rsidR="00E1375A" w:rsidRDefault="00E1375A" w:rsidP="00E1375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課程名稱</w:t>
                            </w:r>
                          </w:p>
                          <w:p w:rsidR="00E1375A" w:rsidRDefault="00E1375A" w:rsidP="00E1375A">
                            <w:pPr>
                              <w:spacing w:beforeLines="50" w:before="180"/>
                            </w:pPr>
                          </w:p>
                        </w:txbxContent>
                      </v:textbox>
                    </v:rect>
                    <v:shape id="Text Box 56" o:spid="_x0000_s1042" type="#_x0000_t202" style="position:absolute;left:1673;top:10741;width:1956;height:3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    <v:textbox inset="0,0,0,0">
                        <w:txbxContent>
                          <w:p w:rsidR="00E1375A" w:rsidRPr="00B80227" w:rsidRDefault="00E1375A" w:rsidP="00E1375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340" w:lineRule="exact"/>
                              <w:rPr>
                                <w:rFonts w:eastAsia="標楷體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  <w:szCs w:val="24"/>
                              </w:rPr>
                              <w:t>語文領域課程</w:t>
                            </w:r>
                          </w:p>
                          <w:p w:rsidR="00E1375A" w:rsidRDefault="00E1375A" w:rsidP="00E1375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340" w:lineRule="exact"/>
                              <w:rPr>
                                <w:rFonts w:eastAsia="標楷體"/>
                                <w:spacing w:val="-8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  <w:sz w:val="22"/>
                                <w:szCs w:val="24"/>
                              </w:rPr>
                              <w:t>晨間英聽時間</w:t>
                            </w:r>
                          </w:p>
                          <w:p w:rsidR="00E1375A" w:rsidRDefault="00E1375A" w:rsidP="00E1375A">
                            <w:pPr>
                              <w:spacing w:line="340" w:lineRule="exact"/>
                              <w:rPr>
                                <w:rFonts w:eastAsia="標楷體"/>
                                <w:spacing w:val="-8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英文抽背活動</w:t>
                            </w:r>
                          </w:p>
                          <w:p w:rsidR="00E1375A" w:rsidRDefault="00E1375A" w:rsidP="00E1375A">
                            <w:pPr>
                              <w:spacing w:line="340" w:lineRule="exact"/>
                              <w:rPr>
                                <w:rFonts w:eastAsia="標楷體"/>
                                <w:spacing w:val="-8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國文抽背活動</w:t>
                            </w:r>
                          </w:p>
                          <w:p w:rsidR="00E1375A" w:rsidRDefault="00E1375A" w:rsidP="00E1375A">
                            <w:pPr>
                              <w:spacing w:line="340" w:lineRule="exact"/>
                              <w:rPr>
                                <w:rFonts w:eastAsia="標楷體"/>
                                <w:spacing w:val="-8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節慶活動</w:t>
                            </w:r>
                          </w:p>
                          <w:p w:rsidR="00E1375A" w:rsidRDefault="00E1375A" w:rsidP="00E1375A">
                            <w:pPr>
                              <w:spacing w:line="340" w:lineRule="exact"/>
                              <w:rPr>
                                <w:rFonts w:eastAsia="標楷體"/>
                                <w:spacing w:val="-8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語文演講比賽</w:t>
                            </w:r>
                          </w:p>
                          <w:p w:rsidR="00E1375A" w:rsidRDefault="00E1375A" w:rsidP="00E1375A">
                            <w:pPr>
                              <w:spacing w:line="340" w:lineRule="exact"/>
                              <w:rPr>
                                <w:rFonts w:eastAsia="標楷體"/>
                                <w:spacing w:val="-8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課後扶助補救教學</w:t>
                            </w:r>
                          </w:p>
                          <w:p w:rsidR="00E1375A" w:rsidRDefault="00E1375A" w:rsidP="00E1375A">
                            <w:pPr>
                              <w:spacing w:line="340" w:lineRule="exact"/>
                              <w:rPr>
                                <w:rFonts w:eastAsia="標楷體"/>
                                <w:spacing w:val="-8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字彙</w:t>
                            </w: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2000</w:t>
                            </w: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拼字比賽</w:t>
                            </w:r>
                          </w:p>
                          <w:p w:rsidR="00E1375A" w:rsidRDefault="00E1375A" w:rsidP="00E1375A">
                            <w:pPr>
                              <w:spacing w:line="340" w:lineRule="exact"/>
                              <w:rPr>
                                <w:rFonts w:eastAsia="標楷體"/>
                                <w:spacing w:val="-8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8"/>
                                <w:lang w:eastAsia="zh-TW"/>
                              </w:rPr>
                              <w:t>字音字形比賽</w:t>
                            </w:r>
                          </w:p>
                          <w:p w:rsidR="00E1375A" w:rsidRDefault="00E1375A" w:rsidP="00E1375A">
                            <w:pPr>
                              <w:spacing w:line="340" w:lineRule="exact"/>
                              <w:rPr>
                                <w:rFonts w:eastAsia="標楷體"/>
                                <w:spacing w:val="-8"/>
                                <w:lang w:eastAsia="zh-TW"/>
                              </w:rPr>
                            </w:pPr>
                          </w:p>
                        </w:txbxContent>
                      </v:textbox>
                    </v:shape>
                    <v:line id="Line 57" o:spid="_x0000_s1043" style="position:absolute;visibility:visible;mso-wrap-style:square" from="1380,10600" to="3426,10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</v:group>
                  <v:group id="Group 58" o:spid="_x0000_s1044" style="position:absolute;left:4784;top:10016;width:2208;height:4530" coordorigin="4784,10016" coordsize="2208,4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group id="Group 59" o:spid="_x0000_s1045" style="position:absolute;left:4784;top:10016;width:2208;height:4530" coordorigin="4784,10016" coordsize="2208,4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<v:rect id="Rectangle 60" o:spid="_x0000_s1046" style="position:absolute;left:4784;top:10016;width:2140;height:4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0Y78A&#10;AADbAAAADwAAAGRycy9kb3ducmV2LnhtbERPyWrDMBC9F/oPYgq5NXJcMMGNbEJoS691lvNgTSRT&#10;a+Raiu38fXUo9Ph4+65eXC8mGkPnWcFmnYEgbr3u2Cg4Hd+ftyBCRNbYeyYFdwpQV48POyy1n/mL&#10;piYakUI4lKjAxjiUUobWksOw9gNx4q5+dBgTHI3UI84p3PUyz7JCOuw4NVgc6GCp/W5uTsFLfr6h&#10;/Pk45ubNnvP91fj2YpRaPS37VxCRlvgv/nN/agVFWp++pB8gq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fPRjvwAAANsAAAAPAAAAAAAAAAAAAAAAAJgCAABkcnMvZG93bnJl&#10;di54bWxQSwUGAAAAAAQABAD1AAAAhAMAAAAA&#10;" filled="f">
                        <v:textbox inset=".6mm,,.6mm">
                          <w:txbxContent>
                            <w:p w:rsidR="00E1375A" w:rsidRDefault="00E1375A" w:rsidP="00E1375A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課程名稱</w:t>
                              </w:r>
                            </w:p>
                            <w:p w:rsidR="00E1375A" w:rsidRDefault="00E1375A" w:rsidP="00E1375A">
                              <w:pPr>
                                <w:spacing w:beforeLines="50" w:before="180"/>
                              </w:pPr>
                            </w:p>
                          </w:txbxContent>
                        </v:textbox>
                      </v:rect>
                      <v:shape id="Text Box 61" o:spid="_x0000_s1047" type="#_x0000_t202" style="position:absolute;left:5036;top:10566;width:1956;height:3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      <v:textbox inset="0,0,0,0">
                          <w:txbxContent>
                            <w:p w:rsidR="00E1375A" w:rsidRDefault="00E1375A" w:rsidP="00E1375A">
                              <w:pPr>
                                <w:pStyle w:val="a5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420" w:lineRule="exact"/>
                                <w:rPr>
                                  <w:rFonts w:eastAsia="標楷體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2"/>
                                  <w:szCs w:val="24"/>
                                </w:rPr>
                                <w:t>資訊融入各領域</w:t>
                              </w:r>
                            </w:p>
                            <w:p w:rsidR="00E1375A" w:rsidRDefault="00E1375A" w:rsidP="00E1375A">
                              <w:pPr>
                                <w:pStyle w:val="a5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420" w:lineRule="exact"/>
                                <w:rPr>
                                  <w:rFonts w:eastAsia="標楷體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2"/>
                                  <w:szCs w:val="24"/>
                                </w:rPr>
                                <w:t>生活應用彈性課程</w:t>
                              </w:r>
                            </w:p>
                            <w:p w:rsidR="00E1375A" w:rsidRPr="00B80227" w:rsidRDefault="00E1375A" w:rsidP="00E1375A">
                              <w:pPr>
                                <w:pStyle w:val="a5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420" w:lineRule="exact"/>
                                <w:rPr>
                                  <w:rFonts w:eastAsia="標楷體"/>
                                  <w:spacing w:val="-8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2"/>
                                  <w:szCs w:val="24"/>
                                </w:rPr>
                                <w:t>電腦文書教學</w:t>
                              </w:r>
                            </w:p>
                            <w:p w:rsidR="00E1375A" w:rsidRDefault="00E1375A" w:rsidP="00E1375A">
                              <w:pPr>
                                <w:spacing w:line="420" w:lineRule="exact"/>
                                <w:rPr>
                                  <w:rFonts w:eastAsia="標楷體"/>
                                  <w:spacing w:val="-8"/>
                                  <w:lang w:eastAsia="zh-TW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pacing w:val="-8"/>
                                  <w:lang w:eastAsia="zh-TW"/>
                                </w:rPr>
                                <w:t>職業試探活動</w:t>
                              </w:r>
                            </w:p>
                            <w:p w:rsidR="00E1375A" w:rsidRDefault="00E1375A" w:rsidP="00E1375A">
                              <w:pPr>
                                <w:pStyle w:val="a7"/>
                                <w:spacing w:line="420" w:lineRule="exact"/>
                                <w:rPr>
                                  <w:rFonts w:eastAsia="標楷體"/>
                                  <w:spacing w:val="-8"/>
                                  <w:sz w:val="2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pacing w:val="-8"/>
                                  <w:sz w:val="22"/>
                                </w:rPr>
                                <w:t>畢業影片製作</w:t>
                              </w:r>
                            </w:p>
                          </w:txbxContent>
                        </v:textbox>
                      </v:shape>
                    </v:group>
                    <v:line id="Line 62" o:spid="_x0000_s1048" style="position:absolute;visibility:visible;mso-wrap-style:square" from="4784,10426" to="6920,10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</v:group>
                  <v:group id="Group 63" o:spid="_x0000_s1049" style="position:absolute;left:1634;top:7769;width:8853;height:1790" coordorigin="1634,7769" coordsize="8853,17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group id="Group 64" o:spid="_x0000_s1050" style="position:absolute;left:1634;top:9053;width:8853;height:506" coordorigin="1566,7688" coordsize="8853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<v:rect id="Rectangle 66" o:spid="_x0000_s1051" style="position:absolute;left:1566;top:7705;width:1639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b5TMQA&#10;AADbAAAADwAAAGRycy9kb3ducmV2LnhtbESPwWrDMBBE74H+g9hCb7GclqjBjWJMwZAcEqjTS2+L&#10;tbVNrZWxlNj5+6hQ6HGYnTc723y2vbjS6DvHGlZJCoK4dqbjRsPnuVxuQPiAbLB3TBpu5CHfPSy2&#10;mBk38Qddq9CICGGfoYY2hCGT0tctWfSJG4ij9+1GiyHKsZFmxCnCbS+f01RJix3HhhYHem+p/qku&#10;Nr7x+vVyOhzV1JdmgytVr8tTsdb66XEu3kAEmsP/8V96bzQoBb9bIgD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m+UzEAAAA2wAAAA8AAAAAAAAAAAAAAAAAmAIAAGRycy9k&#10;b3ducmV2LnhtbFBLBQYAAAAABAAEAPUAAACJAwAAAAA=&#10;">
                        <v:textbox inset=",.6mm">
                          <w:txbxContent>
                            <w:p w:rsidR="00E1375A" w:rsidRDefault="00E1375A" w:rsidP="00E1375A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語文教育</w:t>
                              </w:r>
                            </w:p>
                            <w:p w:rsidR="00E1375A" w:rsidRDefault="00E1375A" w:rsidP="00E1375A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v:textbox>
                      </v:rect>
                      <v:rect id="Rectangle 67" o:spid="_x0000_s1052" style="position:absolute;left:5003;top:7688;width:1644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pc18MA&#10;AADbAAAADwAAAGRycy9kb3ducmV2LnhtbESPQYvCMBCF7wv+hzCCtzVVsUptKiIU1oPCqhdvQzO2&#10;xWZSmqyt/94sLOzx8eZ9b166HUwjntS52rKC2TQCQVxYXXOp4HrJP9cgnEfW2FgmBS9ysM1GHykm&#10;2vb8Tc+zL0WAsEtQQeV9m0jpiooMuqltiYN3t51BH2RXSt1hH+CmkfMoiqXBmkNDhS3tKyoe5x8T&#10;3ljdFqfDMe6bXK9xFhfL/LRbKjUZD7sNCE+D/z/+S39pBfEKfrcEAMj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pc18MAAADbAAAADwAAAAAAAAAAAAAAAACYAgAAZHJzL2Rv&#10;d25yZXYueG1sUEsFBgAAAAAEAAQA9QAAAIgDAAAAAA==&#10;">
                        <v:textbox inset=",.6mm">
                          <w:txbxContent>
                            <w:p w:rsidR="00E1375A" w:rsidRDefault="00E1375A" w:rsidP="00E1375A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資訊教育</w:t>
                              </w:r>
                            </w:p>
                            <w:p w:rsidR="00E1375A" w:rsidRDefault="00E1375A" w:rsidP="00E1375A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v:textbox>
                      </v:rect>
                      <v:rect id="Rectangle 68" o:spid="_x0000_s1053" style="position:absolute;left:8775;top:7717;width:1644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IpcMA&#10;AADbAAAADwAAAGRycy9kb3ducmV2LnhtbESPwWrCQBCG7wXfYRnBW91YMZXoKiIE9FCh1ou3ITsm&#10;wexsyG5NfHvnUOhx+Of/5pv1dnCNelAXas8GZtMEFHHhbc2lgctP/r4EFSKyxcYzGXhSgO1m9LbG&#10;zPqev+lxjqUSCIcMDVQxtpnWoajIYZj6lliym+8cRhm7UtsOe4G7Rn8kSaod1iwXKmxpX1FxP/86&#10;0fi8zk/Hr7RvcrvEWVos8tNuYcxkPOxWoCIN8X/5r32wBlKRlV8EAHr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IpcMAAADbAAAADwAAAAAAAAAAAAAAAACYAgAAZHJzL2Rv&#10;d25yZXYueG1sUEsFBgAAAAAEAAQA9QAAAIgDAAAAAA==&#10;">
                        <v:textbox inset=",.6mm">
                          <w:txbxContent>
                            <w:p w:rsidR="00E1375A" w:rsidRDefault="00E1375A" w:rsidP="00E1375A">
                              <w:pPr>
                                <w:pStyle w:val="a7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深耕閱讀</w:t>
                              </w:r>
                            </w:p>
                            <w:p w:rsidR="00E1375A" w:rsidRDefault="00E1375A" w:rsidP="00E1375A">
                              <w:pPr>
                                <w:pStyle w:val="a7"/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line id="Line 70" o:spid="_x0000_s1054" style="position:absolute;flip:y;visibility:visible;mso-wrap-style:square" from="5897,8793" to="5897,9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        <v:line id="Line 71" o:spid="_x0000_s1055" style="position:absolute;flip:y;visibility:visible;mso-wrap-style:square" from="9655,8793" to="9655,9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    <v:line id="Line 72" o:spid="_x0000_s1056" style="position:absolute;flip:y;visibility:visible;mso-wrap-style:square" from="2401,8805" to="2401,9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    <v:line id="Line 73" o:spid="_x0000_s1057" style="position:absolute;visibility:visible;mso-wrap-style:square" from="2401,8793" to="9651,8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  <v:group id="Group 74" o:spid="_x0000_s1058" style="position:absolute;left:4157;top:7769;width:3570;height:1008" coordorigin="4155,7693" coordsize="3570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group id="Group 75" o:spid="_x0000_s1059" style="position:absolute;left:4155;top:7693;width:3570;height:736" coordorigin="4155,7693" coordsize="3570,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rect id="Rectangle 76" o:spid="_x0000_s1060" style="position:absolute;left:4155;top:7693;width:3570;height: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          <v:shape id="Text Box 77" o:spid="_x0000_s1061" type="#_x0000_t202" style="position:absolute;left:4813;top:7801;width:2250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      <v:textbox>
                            <w:txbxContent>
                              <w:p w:rsidR="00E1375A" w:rsidRDefault="00E1375A" w:rsidP="00E1375A">
                                <w:pPr>
                                  <w:rPr>
                                    <w:rFonts w:eastAsia="標楷體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</w:rPr>
                                  <w:t>學校本位課程項目</w:t>
                                </w:r>
                              </w:p>
                            </w:txbxContent>
                          </v:textbox>
                        </v:shape>
                      </v:group>
                      <v:line id="Line 78" o:spid="_x0000_s1062" style="position:absolute;visibility:visible;mso-wrap-style:square" from="5895,8429" to="5895,8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  </v:group>
                  </v:group>
                </v:group>
                <v:group id="Group 80" o:spid="_x0000_s1063" style="position:absolute;left:2425;top:9546;width:7260;height:423" coordorigin="2425,9546" coordsize="7260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line id="Line 82" o:spid="_x0000_s1064" style="position:absolute;visibility:visible;mso-wrap-style:square" from="2425,9593" to="2425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2mV8QAAADbAAAADwAAAGRycy9kb3ducmV2LnhtbESPT2sCMRTE74LfITyhN83qoerWKMVF&#10;8NAW/IPn5+Z1s3Tzsmzimn77piB4HGbmN8xqE20jeup87VjBdJKBIC6drrlScD7txgsQPiBrbByT&#10;gl/ysFkPByvMtbvzgfpjqESCsM9RgQmhzaX0pSGLfuJa4uR9u85iSLKrpO7wnuC2kbMse5UWa04L&#10;BlvaGip/jjerYG6Kg5zL4uP0VfT1dBk/4+W6VOplFN/fQASK4Rl+tPdawWIG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aZXxAAAANsAAAAPAAAAAAAAAAAA&#10;AAAAAKECAABkcnMvZG93bnJldi54bWxQSwUGAAAAAAQABAD5AAAAkgMAAAAA&#10;">
                    <v:stroke endarrow="block"/>
                  </v:line>
                  <v:line id="Line 83" o:spid="_x0000_s1065" style="position:absolute;visibility:visible;mso-wrap-style:square" from="9685,9597" to="9685,9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    <v:stroke endarrow="block"/>
                  </v:line>
                  <v:line id="Line 84" o:spid="_x0000_s1066" style="position:absolute;visibility:visible;mso-wrap-style:square" from="5897,9546" to="5897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      <v:stroke endarrow="block"/>
                  </v:line>
                </v:group>
                <w10:wrap anchorx="margin"/>
              </v:group>
            </w:pict>
          </mc:Fallback>
        </mc:AlternateContent>
      </w: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  <w:lang w:eastAsia="zh-TW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  <w:lang w:eastAsia="zh-TW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  <w:lang w:eastAsia="zh-TW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  <w:lang w:eastAsia="zh-TW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  <w:lang w:eastAsia="zh-TW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  <w:lang w:eastAsia="zh-TW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  <w:lang w:eastAsia="zh-TW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  <w:lang w:eastAsia="zh-TW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  <w:lang w:eastAsia="zh-TW"/>
        </w:rPr>
      </w:pPr>
    </w:p>
    <w:p w:rsidR="00E1375A" w:rsidRDefault="00E1375A" w:rsidP="00E1375A">
      <w:pPr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  <w:lang w:eastAsia="zh-TW"/>
        </w:rPr>
      </w:pPr>
    </w:p>
    <w:p w:rsidR="00E1375A" w:rsidRDefault="00E1375A" w:rsidP="00E1375A">
      <w:pPr>
        <w:widowControl/>
        <w:adjustRightInd w:val="0"/>
        <w:snapToGrid w:val="0"/>
        <w:spacing w:line="240" w:lineRule="atLeast"/>
        <w:rPr>
          <w:rFonts w:ascii="Arial" w:eastAsia="新細明體" w:hAnsi="Arial" w:cs="Arial"/>
          <w:color w:val="424242"/>
          <w:sz w:val="21"/>
          <w:szCs w:val="21"/>
          <w:lang w:eastAsia="zh-TW"/>
        </w:rPr>
      </w:pPr>
      <w:r>
        <w:rPr>
          <w:rFonts w:ascii="Arial" w:eastAsia="新細明體" w:hAnsi="Arial" w:cs="Arial"/>
          <w:color w:val="424242"/>
          <w:sz w:val="21"/>
          <w:szCs w:val="21"/>
          <w:lang w:eastAsia="zh-TW"/>
        </w:rPr>
        <w:br w:type="page"/>
      </w:r>
    </w:p>
    <w:p w:rsidR="00E1375A" w:rsidRPr="007230BD" w:rsidRDefault="00E1375A" w:rsidP="00E1375A">
      <w:pPr>
        <w:widowControl/>
        <w:adjustRightInd w:val="0"/>
        <w:snapToGrid w:val="0"/>
        <w:spacing w:line="240" w:lineRule="atLeast"/>
        <w:jc w:val="center"/>
        <w:rPr>
          <w:rFonts w:ascii="標楷體" w:eastAsia="標楷體" w:hAnsi="標楷體" w:cs="新細明體"/>
          <w:color w:val="424242"/>
          <w:sz w:val="48"/>
          <w:szCs w:val="48"/>
          <w:lang w:eastAsia="zh-TW"/>
        </w:rPr>
      </w:pPr>
      <w:r w:rsidRPr="007230BD">
        <w:rPr>
          <w:rFonts w:ascii="標楷體" w:eastAsia="標楷體" w:hAnsi="標楷體" w:cs="新細明體" w:hint="eastAsia"/>
          <w:color w:val="424242"/>
          <w:sz w:val="48"/>
          <w:szCs w:val="48"/>
          <w:lang w:eastAsia="zh-TW"/>
        </w:rPr>
        <w:lastRenderedPageBreak/>
        <w:t>學生學習圖像</w:t>
      </w:r>
    </w:p>
    <w:p w:rsidR="00E1375A" w:rsidRPr="007230BD" w:rsidRDefault="00E1375A" w:rsidP="00E1375A">
      <w:pPr>
        <w:widowControl/>
        <w:adjustRightInd w:val="0"/>
        <w:snapToGrid w:val="0"/>
        <w:spacing w:line="240" w:lineRule="atLeast"/>
        <w:rPr>
          <w:rFonts w:ascii="標楷體" w:eastAsia="標楷體" w:hAnsi="標楷體" w:cs="新細明體"/>
          <w:szCs w:val="24"/>
          <w:lang w:eastAsia="zh-TW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31CEB4E" wp14:editId="277BE162">
            <wp:simplePos x="0" y="0"/>
            <wp:positionH relativeFrom="column">
              <wp:posOffset>777240</wp:posOffset>
            </wp:positionH>
            <wp:positionV relativeFrom="paragraph">
              <wp:posOffset>792480</wp:posOffset>
            </wp:positionV>
            <wp:extent cx="5122389" cy="4640580"/>
            <wp:effectExtent l="0" t="0" r="2540" b="76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83" t="27266" r="19396" b="18202"/>
                    <a:stretch/>
                  </pic:blipFill>
                  <pic:spPr bwMode="auto">
                    <a:xfrm>
                      <a:off x="0" y="0"/>
                      <a:ext cx="5122389" cy="464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新細明體"/>
          <w:color w:val="424242"/>
          <w:szCs w:val="24"/>
          <w:bdr w:val="single" w:sz="4" w:space="0" w:color="auto"/>
          <w:lang w:eastAsia="zh-TW"/>
        </w:rPr>
        <w:br w:type="page"/>
      </w:r>
      <w:r w:rsidRPr="007230BD">
        <w:rPr>
          <w:rFonts w:ascii="標楷體" w:eastAsia="標楷體" w:hAnsi="標楷體" w:cs="新細明體" w:hint="eastAsia"/>
          <w:szCs w:val="24"/>
          <w:bdr w:val="single" w:sz="4" w:space="0" w:color="auto"/>
          <w:lang w:eastAsia="zh-TW"/>
        </w:rPr>
        <w:lastRenderedPageBreak/>
        <w:t>教學目標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一、健康成長：引導學生適性發展，透過體育教學、體育活動、體育社團、體育競技，落實學校體</w:t>
      </w:r>
    </w:p>
    <w:p w:rsidR="00E1375A" w:rsidRPr="007230BD" w:rsidRDefault="00E1375A" w:rsidP="00E1375A">
      <w:pPr>
        <w:widowControl/>
        <w:adjustRightInd w:val="0"/>
        <w:snapToGrid w:val="0"/>
        <w:spacing w:line="240" w:lineRule="atLeast"/>
        <w:rPr>
          <w:rFonts w:ascii="標楷體" w:eastAsia="標楷體" w:hAnsi="標楷體" w:cs="新細明體"/>
          <w:szCs w:val="24"/>
          <w:lang w:eastAsia="zh-TW"/>
        </w:rPr>
      </w:pPr>
      <w:r w:rsidRPr="007230BD">
        <w:rPr>
          <w:rFonts w:ascii="標楷體" w:eastAsia="標楷體" w:hAnsi="標楷體" w:cs="新細明體" w:hint="eastAsia"/>
          <w:szCs w:val="24"/>
          <w:lang w:eastAsia="zh-TW"/>
        </w:rPr>
        <w:t xml:space="preserve">              育發展方案，發展童軍教育活動，引導學生從做中學習，使每一個學生在多元、優</w:t>
      </w:r>
    </w:p>
    <w:p w:rsidR="00437E1A" w:rsidRDefault="00E1375A" w:rsidP="00E1375A">
      <w:pPr>
        <w:rPr>
          <w:lang w:eastAsia="zh-TW"/>
        </w:rPr>
      </w:pPr>
      <w:r w:rsidRPr="007230BD">
        <w:rPr>
          <w:rFonts w:ascii="標楷體" w:eastAsia="標楷體" w:hAnsi="標楷體" w:cs="新細明體" w:hint="eastAsia"/>
          <w:szCs w:val="24"/>
          <w:lang w:eastAsia="zh-TW"/>
        </w:rPr>
        <w:t xml:space="preserve">              質學習環境中，健康成長。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二、認真學習：引導學生主動積極、樂觀進取，打造終身學習的書香園地。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三、適性發展</w:t>
      </w:r>
      <w:r w:rsidRPr="007230BD">
        <w:rPr>
          <w:rFonts w:ascii="標楷體" w:eastAsia="標楷體" w:hAnsi="標楷體" w:cs="新細明體" w:hint="eastAsia"/>
          <w:b/>
          <w:bCs/>
          <w:szCs w:val="24"/>
          <w:bdr w:val="none" w:sz="0" w:space="0" w:color="auto" w:frame="1"/>
          <w:lang w:eastAsia="zh-TW"/>
        </w:rPr>
        <w:t>：</w:t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引導學生多元適性發展、確保學生學力品質、培養現代公民素養。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bdr w:val="single" w:sz="4" w:space="0" w:color="auto"/>
          <w:lang w:eastAsia="zh-TW"/>
        </w:rPr>
        <w:t>能力指標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一、健康成長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健</w:t>
      </w:r>
      <w:r w:rsidRPr="007230BD">
        <w:rPr>
          <w:rFonts w:ascii="標楷體" w:eastAsia="標楷體" w:hAnsi="標楷體" w:cs="Arial"/>
          <w:szCs w:val="24"/>
          <w:lang w:eastAsia="zh-TW"/>
        </w:rPr>
        <w:t>-1</w:t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：能建立快樂、健康的生活與生命觀，進而為自己的信念採取行動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健</w:t>
      </w:r>
      <w:r w:rsidRPr="007230BD">
        <w:rPr>
          <w:rFonts w:ascii="標楷體" w:eastAsia="標楷體" w:hAnsi="標楷體" w:cs="Arial"/>
          <w:szCs w:val="24"/>
          <w:lang w:eastAsia="zh-TW"/>
        </w:rPr>
        <w:t>-2</w:t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：能主動關心、同理他人感受，設身處地為他人著想，養成尊重生命的情懷與正義的情操。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健</w:t>
      </w:r>
      <w:r w:rsidRPr="007230BD">
        <w:rPr>
          <w:rFonts w:ascii="標楷體" w:eastAsia="標楷體" w:hAnsi="標楷體" w:cs="Arial"/>
          <w:szCs w:val="24"/>
          <w:lang w:eastAsia="zh-TW"/>
        </w:rPr>
        <w:t>-</w:t>
      </w:r>
      <w:r w:rsidRPr="007230BD">
        <w:rPr>
          <w:rFonts w:ascii="標楷體" w:eastAsia="標楷體" w:hAnsi="標楷體" w:cs="Arial" w:hint="eastAsia"/>
          <w:szCs w:val="24"/>
          <w:lang w:eastAsia="zh-TW"/>
        </w:rPr>
        <w:t>3</w:t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：尋求資源並發展策略以調適人生各階段生活變動所造成的衝擊、壓力與疾病。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二、認真學習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認</w:t>
      </w:r>
      <w:r w:rsidRPr="007230BD">
        <w:rPr>
          <w:rFonts w:ascii="標楷體" w:eastAsia="標楷體" w:hAnsi="標楷體" w:cs="Arial"/>
          <w:szCs w:val="24"/>
          <w:lang w:eastAsia="zh-TW"/>
        </w:rPr>
        <w:t>-1</w:t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：能從閱讀與學習過程中，體驗樂趣，並養成認真積極、樂觀進取的態度。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認</w:t>
      </w:r>
      <w:r w:rsidRPr="007230BD">
        <w:rPr>
          <w:rFonts w:ascii="標楷體" w:eastAsia="標楷體" w:hAnsi="標楷體" w:cs="Arial"/>
          <w:szCs w:val="24"/>
          <w:lang w:eastAsia="zh-TW"/>
        </w:rPr>
        <w:t>-</w:t>
      </w:r>
      <w:r w:rsidRPr="007230BD">
        <w:rPr>
          <w:rFonts w:ascii="標楷體" w:eastAsia="標楷體" w:hAnsi="標楷體" w:cs="Arial" w:hint="eastAsia"/>
          <w:szCs w:val="24"/>
          <w:lang w:eastAsia="zh-TW"/>
        </w:rPr>
        <w:t>2</w:t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：能養成行動思考的習慣，透過不同角度思考、發現問題，並提出解決策略。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認</w:t>
      </w:r>
      <w:r w:rsidRPr="007230BD">
        <w:rPr>
          <w:rFonts w:ascii="標楷體" w:eastAsia="標楷體" w:hAnsi="標楷體" w:cs="Arial"/>
          <w:szCs w:val="24"/>
          <w:lang w:eastAsia="zh-TW"/>
        </w:rPr>
        <w:t>-</w:t>
      </w:r>
      <w:r w:rsidRPr="007230BD">
        <w:rPr>
          <w:rFonts w:ascii="標楷體" w:eastAsia="標楷體" w:hAnsi="標楷體" w:cs="Arial" w:hint="eastAsia"/>
          <w:szCs w:val="24"/>
          <w:lang w:eastAsia="zh-TW"/>
        </w:rPr>
        <w:t>3</w:t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：能主動利用多媒體資訊，進行多元學習與獨立研究，培養終身學習的能力。</w:t>
      </w:r>
      <w:r w:rsidRPr="007230BD">
        <w:rPr>
          <w:rFonts w:ascii="標楷體" w:eastAsia="標楷體" w:hAnsi="標楷體" w:cs="Arial"/>
          <w:szCs w:val="24"/>
          <w:lang w:eastAsia="zh-TW"/>
        </w:rPr>
        <w:t xml:space="preserve">  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b/>
          <w:bCs/>
          <w:szCs w:val="24"/>
          <w:bdr w:val="none" w:sz="0" w:space="0" w:color="auto" w:frame="1"/>
          <w:lang w:eastAsia="zh-TW"/>
        </w:rPr>
        <w:t>三</w:t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、適性發展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多</w:t>
      </w:r>
      <w:r w:rsidRPr="007230BD">
        <w:rPr>
          <w:rFonts w:ascii="標楷體" w:eastAsia="標楷體" w:hAnsi="標楷體" w:cs="Arial"/>
          <w:szCs w:val="24"/>
          <w:lang w:eastAsia="zh-TW"/>
        </w:rPr>
        <w:t>-1</w:t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：能提升適性發展聽、說、讀、寫的能力，持續保持學習興趣。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多</w:t>
      </w:r>
      <w:r w:rsidRPr="007230BD">
        <w:rPr>
          <w:rFonts w:ascii="標楷體" w:eastAsia="標楷體" w:hAnsi="標楷體" w:cs="Arial"/>
          <w:szCs w:val="24"/>
          <w:lang w:eastAsia="zh-TW"/>
        </w:rPr>
        <w:t>-2</w:t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：能善用各種學習資源，如媒體、網路，發展自己多元學習的能力。</w:t>
      </w:r>
      <w:r w:rsidRPr="007230BD">
        <w:rPr>
          <w:rFonts w:ascii="標楷體" w:eastAsia="標楷體" w:hAnsi="標楷體" w:cs="Arial"/>
          <w:szCs w:val="24"/>
          <w:lang w:eastAsia="zh-TW"/>
        </w:rPr>
        <w:br/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多</w:t>
      </w:r>
      <w:r w:rsidRPr="007230BD">
        <w:rPr>
          <w:rFonts w:ascii="標楷體" w:eastAsia="標楷體" w:hAnsi="標楷體" w:cs="Arial"/>
          <w:szCs w:val="24"/>
          <w:lang w:eastAsia="zh-TW"/>
        </w:rPr>
        <w:t>-</w:t>
      </w:r>
      <w:r w:rsidRPr="007230BD">
        <w:rPr>
          <w:rFonts w:ascii="標楷體" w:eastAsia="標楷體" w:hAnsi="標楷體" w:cs="Arial" w:hint="eastAsia"/>
          <w:szCs w:val="24"/>
          <w:lang w:eastAsia="zh-TW"/>
        </w:rPr>
        <w:t>3</w:t>
      </w:r>
      <w:r w:rsidRPr="007230BD">
        <w:rPr>
          <w:rFonts w:ascii="標楷體" w:eastAsia="標楷體" w:hAnsi="標楷體" w:cs="新細明體" w:hint="eastAsia"/>
          <w:szCs w:val="24"/>
          <w:lang w:eastAsia="zh-TW"/>
        </w:rPr>
        <w:t>：能增進學生瞭解自己的活動，配合社團活動的辦理，以激發學生的能力。</w:t>
      </w:r>
      <w:bookmarkStart w:id="0" w:name="_GoBack"/>
      <w:bookmarkEnd w:id="0"/>
    </w:p>
    <w:sectPr w:rsidR="00437E1A" w:rsidSect="00DB4E77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453" w:rsidRDefault="00593453">
      <w:r>
        <w:separator/>
      </w:r>
    </w:p>
  </w:endnote>
  <w:endnote w:type="continuationSeparator" w:id="0">
    <w:p w:rsidR="00593453" w:rsidRDefault="0059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96" w:rsidRDefault="00112D03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4D828B" wp14:editId="0995B78F">
              <wp:simplePos x="0" y="0"/>
              <wp:positionH relativeFrom="page">
                <wp:posOffset>3738245</wp:posOffset>
              </wp:positionH>
              <wp:positionV relativeFrom="page">
                <wp:posOffset>9911080</wp:posOffset>
              </wp:positionV>
              <wp:extent cx="89535" cy="16573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496" w:rsidRDefault="00112D0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D82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7" type="#_x0000_t202" style="position:absolute;margin-left:294.35pt;margin-top:780.4pt;width:7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Jtqg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" filled="f" stroked="f">
              <v:textbox inset="0,0,0,0">
                <w:txbxContent>
                  <w:p w:rsidR="00527496" w:rsidRDefault="00112D03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1"/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453" w:rsidRDefault="00593453">
      <w:r>
        <w:separator/>
      </w:r>
    </w:p>
  </w:footnote>
  <w:footnote w:type="continuationSeparator" w:id="0">
    <w:p w:rsidR="00593453" w:rsidRDefault="00593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E4"/>
    <w:rsid w:val="00112D03"/>
    <w:rsid w:val="00437E1A"/>
    <w:rsid w:val="005908C1"/>
    <w:rsid w:val="00593453"/>
    <w:rsid w:val="00BE7DE4"/>
    <w:rsid w:val="00DB4E77"/>
    <w:rsid w:val="00E1375A"/>
    <w:rsid w:val="00E3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A59D6C-914E-4CDA-A57D-32563DE6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28E4"/>
    <w:pPr>
      <w:widowControl w:val="0"/>
      <w:autoSpaceDE w:val="0"/>
      <w:autoSpaceDN w:val="0"/>
    </w:pPr>
    <w:rPr>
      <w:rFonts w:ascii="Microsoft YaHei" w:eastAsia="Microsoft YaHei" w:hAnsi="Microsoft YaHei" w:cs="Microsoft YaHei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E328E4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E328E4"/>
    <w:rPr>
      <w:rFonts w:ascii="Microsoft YaHei" w:eastAsia="Microsoft YaHei" w:hAnsi="Microsoft YaHei" w:cs="Microsoft YaHei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28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28E4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328E4"/>
    <w:rPr>
      <w:rFonts w:ascii="Microsoft YaHei" w:eastAsia="Microsoft YaHei" w:hAnsi="Microsoft YaHei" w:cs="Microsoft YaHei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328E4"/>
  </w:style>
  <w:style w:type="paragraph" w:styleId="a5">
    <w:name w:val="footer"/>
    <w:basedOn w:val="a"/>
    <w:link w:val="a6"/>
    <w:uiPriority w:val="99"/>
    <w:rsid w:val="005908C1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5908C1"/>
    <w:rPr>
      <w:rFonts w:ascii="Times New Roman" w:eastAsia="新細明體" w:hAnsi="Times New Roman" w:cs="Times New Roman"/>
      <w:sz w:val="20"/>
      <w:szCs w:val="20"/>
    </w:rPr>
  </w:style>
  <w:style w:type="paragraph" w:styleId="a7">
    <w:name w:val="annotation text"/>
    <w:basedOn w:val="a"/>
    <w:link w:val="a8"/>
    <w:semiHidden/>
    <w:rsid w:val="00E1375A"/>
    <w:pPr>
      <w:autoSpaceDE/>
      <w:autoSpaceDN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8">
    <w:name w:val="註解文字 字元"/>
    <w:basedOn w:val="a0"/>
    <w:link w:val="a7"/>
    <w:semiHidden/>
    <w:rsid w:val="00E1375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趙端蓉</dc:creator>
  <cp:lastModifiedBy>110711</cp:lastModifiedBy>
  <cp:revision>3</cp:revision>
  <dcterms:created xsi:type="dcterms:W3CDTF">2021-04-21T08:35:00Z</dcterms:created>
  <dcterms:modified xsi:type="dcterms:W3CDTF">2021-05-04T08:07:00Z</dcterms:modified>
</cp:coreProperties>
</file>